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5B" w:rsidRDefault="00BD4529" w:rsidP="00BA4E5B">
      <w:pPr>
        <w:jc w:val="center"/>
        <w:rPr>
          <w:b/>
          <w:sz w:val="36"/>
          <w:lang w:val="uk-UA"/>
        </w:rPr>
      </w:pPr>
      <w:r w:rsidRPr="00017430">
        <w:rPr>
          <w:noProof/>
        </w:rPr>
        <w:drawing>
          <wp:inline distT="0" distB="0" distL="0" distR="0">
            <wp:extent cx="3291840" cy="1836420"/>
            <wp:effectExtent l="0" t="0" r="381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529" w:rsidRDefault="00BD4529" w:rsidP="00BA4E5B">
      <w:pPr>
        <w:rPr>
          <w:bCs/>
          <w:lang w:val="uk-UA"/>
        </w:rPr>
      </w:pPr>
    </w:p>
    <w:p w:rsidR="00BD4529" w:rsidRDefault="00BD4529" w:rsidP="00BA4E5B">
      <w:pPr>
        <w:rPr>
          <w:bCs/>
          <w:lang w:val="uk-UA"/>
        </w:rPr>
      </w:pPr>
    </w:p>
    <w:p w:rsidR="00BA4E5B" w:rsidRPr="000013BF" w:rsidRDefault="00DB19C5" w:rsidP="00BA4E5B">
      <w:pPr>
        <w:rPr>
          <w:bCs/>
          <w:lang w:val="uk-UA"/>
        </w:rPr>
      </w:pPr>
      <w:r w:rsidRPr="000013BF">
        <w:rPr>
          <w:bCs/>
          <w:lang w:val="uk-UA"/>
        </w:rPr>
        <w:t xml:space="preserve">від </w:t>
      </w:r>
      <w:r w:rsidR="00437881">
        <w:rPr>
          <w:bCs/>
          <w:lang w:val="uk-UA"/>
        </w:rPr>
        <w:t>30.08.</w:t>
      </w:r>
      <w:r w:rsidRPr="000013BF">
        <w:rPr>
          <w:bCs/>
          <w:lang w:val="uk-UA"/>
        </w:rPr>
        <w:t>202</w:t>
      </w:r>
      <w:r w:rsidR="00735770">
        <w:rPr>
          <w:bCs/>
          <w:lang w:val="uk-UA"/>
        </w:rPr>
        <w:t>3</w:t>
      </w:r>
      <w:r w:rsidR="00BA4E5B" w:rsidRPr="000013BF">
        <w:rPr>
          <w:bCs/>
          <w:lang w:val="uk-UA"/>
        </w:rPr>
        <w:t xml:space="preserve"> року №</w:t>
      </w:r>
      <w:r w:rsidR="00437881">
        <w:rPr>
          <w:bCs/>
          <w:lang w:val="uk-UA"/>
        </w:rPr>
        <w:t>228</w:t>
      </w:r>
    </w:p>
    <w:p w:rsidR="00BA4E5B" w:rsidRPr="000013BF" w:rsidRDefault="00BA4E5B" w:rsidP="00BA4E5B">
      <w:pPr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Про підготовку закладів </w:t>
      </w:r>
      <w:r w:rsidR="004846BC" w:rsidRPr="000013BF">
        <w:rPr>
          <w:bCs/>
          <w:lang w:val="uk-UA"/>
        </w:rPr>
        <w:t xml:space="preserve">освіти </w:t>
      </w:r>
      <w:r w:rsidR="00FA4575" w:rsidRPr="000013BF">
        <w:rPr>
          <w:bCs/>
          <w:lang w:val="uk-UA"/>
        </w:rPr>
        <w:t xml:space="preserve">Канівської </w:t>
      </w:r>
      <w:r w:rsidR="00E85A39">
        <w:rPr>
          <w:bCs/>
          <w:lang w:val="uk-UA"/>
        </w:rPr>
        <w:t>М</w:t>
      </w:r>
      <w:r w:rsidR="00FA4575" w:rsidRPr="000013BF">
        <w:rPr>
          <w:bCs/>
          <w:lang w:val="uk-UA"/>
        </w:rPr>
        <w:t xml:space="preserve">ТГ </w:t>
      </w:r>
      <w:r w:rsidRPr="000013BF">
        <w:rPr>
          <w:bCs/>
          <w:lang w:val="uk-UA"/>
        </w:rPr>
        <w:t>до</w:t>
      </w:r>
    </w:p>
    <w:p w:rsidR="00BA4E5B" w:rsidRPr="000013BF" w:rsidRDefault="00DB19C5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>нового 202</w:t>
      </w:r>
      <w:r w:rsidR="00735770">
        <w:rPr>
          <w:bCs/>
          <w:lang w:val="uk-UA"/>
        </w:rPr>
        <w:t>3-2024</w:t>
      </w:r>
      <w:r w:rsidR="00BA4E5B" w:rsidRPr="000013BF">
        <w:rPr>
          <w:bCs/>
          <w:lang w:val="uk-UA"/>
        </w:rPr>
        <w:t xml:space="preserve"> навчального року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ab/>
        <w:t xml:space="preserve">Відповідно до ст. 32 Закону України «Про місцеве самоврядування в Україні», на виконання рішення виконавчого комітету Канівської міської ради від </w:t>
      </w:r>
      <w:r w:rsidR="00735770">
        <w:rPr>
          <w:bCs/>
          <w:lang w:val="uk-UA"/>
        </w:rPr>
        <w:t>05.07.2023</w:t>
      </w:r>
      <w:r w:rsidRPr="000013BF">
        <w:rPr>
          <w:bCs/>
          <w:lang w:val="uk-UA"/>
        </w:rPr>
        <w:t xml:space="preserve"> № </w:t>
      </w:r>
      <w:r w:rsidR="00735770">
        <w:rPr>
          <w:bCs/>
          <w:lang w:val="uk-UA"/>
        </w:rPr>
        <w:t>162</w:t>
      </w:r>
      <w:r w:rsidRPr="000013BF">
        <w:rPr>
          <w:bCs/>
          <w:lang w:val="uk-UA"/>
        </w:rPr>
        <w:t xml:space="preserve">«Про хід підготовки </w:t>
      </w:r>
      <w:r w:rsidR="00FA4575" w:rsidRPr="000013BF">
        <w:rPr>
          <w:bCs/>
          <w:lang w:val="uk-UA"/>
        </w:rPr>
        <w:t xml:space="preserve">навчальних </w:t>
      </w:r>
      <w:r w:rsidRPr="000013BF">
        <w:rPr>
          <w:bCs/>
          <w:lang w:val="uk-UA"/>
        </w:rPr>
        <w:t xml:space="preserve">закладів </w:t>
      </w:r>
      <w:r w:rsidR="00735770">
        <w:rPr>
          <w:bCs/>
          <w:lang w:val="uk-UA"/>
        </w:rPr>
        <w:t>Канівської міської територіальної громади</w:t>
      </w:r>
      <w:r w:rsidR="00DB19C5" w:rsidRPr="000013BF">
        <w:rPr>
          <w:bCs/>
          <w:lang w:val="uk-UA"/>
        </w:rPr>
        <w:t xml:space="preserve"> до нового 202</w:t>
      </w:r>
      <w:r w:rsidR="00735770">
        <w:rPr>
          <w:bCs/>
          <w:lang w:val="uk-UA"/>
        </w:rPr>
        <w:t>3/</w:t>
      </w:r>
      <w:r w:rsidR="00DB19C5" w:rsidRPr="000013BF">
        <w:rPr>
          <w:bCs/>
          <w:lang w:val="uk-UA"/>
        </w:rPr>
        <w:t>202</w:t>
      </w:r>
      <w:r w:rsidR="00735770">
        <w:rPr>
          <w:bCs/>
          <w:lang w:val="uk-UA"/>
        </w:rPr>
        <w:t>4</w:t>
      </w:r>
      <w:r w:rsidRPr="000013BF">
        <w:rPr>
          <w:bCs/>
          <w:lang w:val="uk-UA"/>
        </w:rPr>
        <w:t xml:space="preserve"> навчального року», заслухавши та обговоривши інформацію начальника відділу освіти виконавчого комітету Канівської міської ради </w:t>
      </w:r>
      <w:r w:rsidR="00DB19C5" w:rsidRPr="000013BF">
        <w:rPr>
          <w:bCs/>
          <w:lang w:val="uk-UA"/>
        </w:rPr>
        <w:t xml:space="preserve">Надії </w:t>
      </w:r>
      <w:proofErr w:type="spellStart"/>
      <w:r w:rsidRPr="000013BF">
        <w:rPr>
          <w:bCs/>
          <w:lang w:val="uk-UA"/>
        </w:rPr>
        <w:t>Голди</w:t>
      </w:r>
      <w:proofErr w:type="spellEnd"/>
      <w:r w:rsidRPr="000013BF">
        <w:rPr>
          <w:bCs/>
          <w:lang w:val="uk-UA"/>
        </w:rPr>
        <w:t xml:space="preserve"> «Про підготовку закладів </w:t>
      </w:r>
      <w:r w:rsidR="004846BC" w:rsidRPr="000013BF">
        <w:rPr>
          <w:bCs/>
          <w:lang w:val="uk-UA"/>
        </w:rPr>
        <w:t xml:space="preserve">освіти </w:t>
      </w:r>
      <w:r w:rsidR="00FA4575" w:rsidRPr="000013BF">
        <w:rPr>
          <w:bCs/>
          <w:lang w:val="uk-UA"/>
        </w:rPr>
        <w:t xml:space="preserve">Канівської </w:t>
      </w:r>
      <w:r w:rsidR="00E85A39">
        <w:rPr>
          <w:bCs/>
          <w:lang w:val="uk-UA"/>
        </w:rPr>
        <w:t>М</w:t>
      </w:r>
      <w:r w:rsidR="00FA4575" w:rsidRPr="000013BF">
        <w:rPr>
          <w:bCs/>
          <w:lang w:val="uk-UA"/>
        </w:rPr>
        <w:t>ТГ</w:t>
      </w:r>
      <w:r w:rsidR="00DB19C5" w:rsidRPr="000013BF">
        <w:rPr>
          <w:bCs/>
          <w:lang w:val="uk-UA"/>
        </w:rPr>
        <w:t xml:space="preserve"> до нового 202</w:t>
      </w:r>
      <w:r w:rsidR="00735770">
        <w:rPr>
          <w:bCs/>
          <w:lang w:val="uk-UA"/>
        </w:rPr>
        <w:t>3</w:t>
      </w:r>
      <w:r w:rsidR="00DB19C5" w:rsidRPr="000013BF">
        <w:rPr>
          <w:bCs/>
          <w:lang w:val="uk-UA"/>
        </w:rPr>
        <w:t>-202</w:t>
      </w:r>
      <w:r w:rsidR="00735770">
        <w:rPr>
          <w:bCs/>
          <w:lang w:val="uk-UA"/>
        </w:rPr>
        <w:t>4</w:t>
      </w:r>
      <w:r w:rsidRPr="000013BF">
        <w:rPr>
          <w:bCs/>
          <w:lang w:val="uk-UA"/>
        </w:rPr>
        <w:t xml:space="preserve"> навчального року» виконавчий комітет 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>ВИРІШИВ: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Інформацію </w:t>
      </w:r>
      <w:r w:rsidR="00735770">
        <w:rPr>
          <w:bCs/>
          <w:lang w:val="uk-UA"/>
        </w:rPr>
        <w:t xml:space="preserve">начальника відділу освіти Надії </w:t>
      </w:r>
      <w:proofErr w:type="spellStart"/>
      <w:r w:rsidR="00735770">
        <w:rPr>
          <w:bCs/>
          <w:lang w:val="uk-UA"/>
        </w:rPr>
        <w:t>Голди</w:t>
      </w:r>
      <w:r w:rsidRPr="000013BF">
        <w:rPr>
          <w:bCs/>
          <w:lang w:val="uk-UA"/>
        </w:rPr>
        <w:t>«Про</w:t>
      </w:r>
      <w:proofErr w:type="spellEnd"/>
      <w:r w:rsidRPr="000013BF">
        <w:rPr>
          <w:bCs/>
          <w:lang w:val="uk-UA"/>
        </w:rPr>
        <w:t xml:space="preserve"> підготовку закладів</w:t>
      </w:r>
      <w:r w:rsidR="004846BC" w:rsidRPr="000013BF">
        <w:rPr>
          <w:bCs/>
          <w:lang w:val="uk-UA"/>
        </w:rPr>
        <w:t xml:space="preserve"> освіти</w:t>
      </w:r>
      <w:r w:rsidR="00735770">
        <w:rPr>
          <w:bCs/>
          <w:lang w:val="uk-UA"/>
        </w:rPr>
        <w:t xml:space="preserve"> Канівської МТГ</w:t>
      </w:r>
      <w:r w:rsidR="00DB19C5" w:rsidRPr="000013BF">
        <w:rPr>
          <w:bCs/>
          <w:lang w:val="uk-UA"/>
        </w:rPr>
        <w:t xml:space="preserve"> до нового 202</w:t>
      </w:r>
      <w:r w:rsidR="00735770">
        <w:rPr>
          <w:bCs/>
          <w:lang w:val="uk-UA"/>
        </w:rPr>
        <w:t>3</w:t>
      </w:r>
      <w:r w:rsidR="00DB19C5" w:rsidRPr="000013BF">
        <w:rPr>
          <w:bCs/>
          <w:lang w:val="uk-UA"/>
        </w:rPr>
        <w:t>-202</w:t>
      </w:r>
      <w:r w:rsidR="00735770">
        <w:rPr>
          <w:bCs/>
          <w:lang w:val="uk-UA"/>
        </w:rPr>
        <w:t>4</w:t>
      </w:r>
      <w:r w:rsidRPr="000013BF">
        <w:rPr>
          <w:bCs/>
          <w:lang w:val="uk-UA"/>
        </w:rPr>
        <w:t xml:space="preserve"> навчального</w:t>
      </w:r>
      <w:r w:rsidR="00190764" w:rsidRPr="000013BF">
        <w:rPr>
          <w:bCs/>
          <w:lang w:val="uk-UA"/>
        </w:rPr>
        <w:t xml:space="preserve"> року» взяти до відома</w:t>
      </w:r>
      <w:r w:rsidR="00BD4529">
        <w:rPr>
          <w:bCs/>
          <w:lang w:val="uk-UA"/>
        </w:rPr>
        <w:t xml:space="preserve"> (додається)</w:t>
      </w:r>
      <w:r w:rsidRPr="000013BF">
        <w:rPr>
          <w:bCs/>
          <w:lang w:val="uk-UA"/>
        </w:rPr>
        <w:t>.</w:t>
      </w:r>
    </w:p>
    <w:p w:rsidR="00BD3657" w:rsidRPr="000013BF" w:rsidRDefault="00BD3657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>Відзначити роботу адміністрацій та педаг</w:t>
      </w:r>
      <w:r w:rsidR="00901C64">
        <w:rPr>
          <w:bCs/>
          <w:lang w:val="uk-UA"/>
        </w:rPr>
        <w:t xml:space="preserve">огічних колективів </w:t>
      </w:r>
      <w:r w:rsidR="00735770">
        <w:rPr>
          <w:bCs/>
          <w:lang w:val="uk-UA"/>
        </w:rPr>
        <w:t>щодо підготовки закладів освіти до нового 2023-2024</w:t>
      </w:r>
      <w:r w:rsidRPr="000013BF">
        <w:rPr>
          <w:bCs/>
          <w:lang w:val="uk-UA"/>
        </w:rPr>
        <w:t xml:space="preserve"> навчального року</w:t>
      </w:r>
    </w:p>
    <w:p w:rsidR="00BA4E5B" w:rsidRPr="000013BF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Продовжити роботу з </w:t>
      </w:r>
      <w:r w:rsidR="00901C64">
        <w:rPr>
          <w:bCs/>
          <w:lang w:val="uk-UA"/>
        </w:rPr>
        <w:t>підготовки закладів освіти Канівської МТГ</w:t>
      </w:r>
      <w:r w:rsidRPr="000013BF">
        <w:rPr>
          <w:bCs/>
          <w:lang w:val="uk-UA"/>
        </w:rPr>
        <w:t xml:space="preserve"> до роботи в осінньо-зимовий період.</w:t>
      </w:r>
    </w:p>
    <w:p w:rsidR="00BA4E5B" w:rsidRPr="00BD4529" w:rsidRDefault="00491AC4" w:rsidP="00BD3657">
      <w:pPr>
        <w:numPr>
          <w:ilvl w:val="0"/>
          <w:numId w:val="1"/>
        </w:numPr>
        <w:jc w:val="both"/>
        <w:rPr>
          <w:bCs/>
          <w:lang w:val="uk-UA"/>
        </w:rPr>
      </w:pPr>
      <w:proofErr w:type="spellStart"/>
      <w:r w:rsidRPr="00BD4529">
        <w:rPr>
          <w:bCs/>
          <w:lang w:val="uk-UA"/>
        </w:rPr>
        <w:t>В.о.</w:t>
      </w:r>
      <w:r w:rsidR="00901C64" w:rsidRPr="00BD4529">
        <w:rPr>
          <w:bCs/>
          <w:lang w:val="uk-UA"/>
        </w:rPr>
        <w:t>начальнику</w:t>
      </w:r>
      <w:proofErr w:type="spellEnd"/>
      <w:r w:rsidR="00B5489E" w:rsidRPr="00BD4529">
        <w:rPr>
          <w:bCs/>
          <w:lang w:val="uk-UA"/>
        </w:rPr>
        <w:t xml:space="preserve"> фінансового управління виконавчого комітету</w:t>
      </w:r>
      <w:r w:rsidR="00901C64" w:rsidRPr="00BD4529">
        <w:rPr>
          <w:bCs/>
          <w:lang w:val="uk-UA"/>
        </w:rPr>
        <w:t xml:space="preserve"> Канівської міської </w:t>
      </w:r>
      <w:proofErr w:type="spellStart"/>
      <w:r w:rsidR="00901C64" w:rsidRPr="00BD4529">
        <w:rPr>
          <w:bCs/>
          <w:lang w:val="uk-UA"/>
        </w:rPr>
        <w:t>ради</w:t>
      </w:r>
      <w:r w:rsidR="00BD3657" w:rsidRPr="00BD4529">
        <w:rPr>
          <w:bCs/>
          <w:lang w:val="uk-UA"/>
        </w:rPr>
        <w:t>Олені</w:t>
      </w:r>
      <w:proofErr w:type="spellEnd"/>
      <w:r w:rsidR="00BD3657" w:rsidRPr="00BD4529">
        <w:rPr>
          <w:bCs/>
          <w:lang w:val="uk-UA"/>
        </w:rPr>
        <w:t xml:space="preserve"> </w:t>
      </w:r>
      <w:proofErr w:type="spellStart"/>
      <w:r w:rsidR="00BD3657" w:rsidRPr="00BD4529">
        <w:rPr>
          <w:bCs/>
          <w:lang w:val="uk-UA"/>
        </w:rPr>
        <w:t>Діхтяренко</w:t>
      </w:r>
      <w:proofErr w:type="spellEnd"/>
      <w:r w:rsidR="00BD3657" w:rsidRPr="00BD4529">
        <w:rPr>
          <w:bCs/>
          <w:lang w:val="uk-UA"/>
        </w:rPr>
        <w:t xml:space="preserve"> розгляну</w:t>
      </w:r>
      <w:r w:rsidR="00BD4529">
        <w:rPr>
          <w:bCs/>
          <w:lang w:val="uk-UA"/>
        </w:rPr>
        <w:t>ти</w:t>
      </w:r>
      <w:r w:rsidR="00BD3657" w:rsidRPr="00BD4529">
        <w:rPr>
          <w:bCs/>
          <w:lang w:val="uk-UA"/>
        </w:rPr>
        <w:t xml:space="preserve"> питання про виділення додаткових коштів на виконання </w:t>
      </w:r>
      <w:r w:rsidR="006B5C0D">
        <w:rPr>
          <w:bCs/>
          <w:lang w:val="uk-UA"/>
        </w:rPr>
        <w:t xml:space="preserve">необхідних </w:t>
      </w:r>
      <w:bookmarkStart w:id="0" w:name="_GoBack"/>
      <w:bookmarkEnd w:id="0"/>
      <w:r w:rsidR="00BD3657" w:rsidRPr="00BD4529">
        <w:rPr>
          <w:bCs/>
          <w:lang w:val="uk-UA"/>
        </w:rPr>
        <w:t xml:space="preserve">робіт </w:t>
      </w:r>
      <w:r w:rsidR="00BD4529">
        <w:rPr>
          <w:bCs/>
          <w:lang w:val="uk-UA"/>
        </w:rPr>
        <w:t xml:space="preserve">зазначених у вищевказаній Інформації начальника відділу освіти. </w:t>
      </w:r>
    </w:p>
    <w:p w:rsidR="00BA4E5B" w:rsidRPr="000013BF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>Контроль за виконанням рішення покласт</w:t>
      </w:r>
      <w:r w:rsidR="00901C64">
        <w:rPr>
          <w:bCs/>
          <w:lang w:val="uk-UA"/>
        </w:rPr>
        <w:t>и на заступника міського голови</w:t>
      </w:r>
      <w:r w:rsidR="000013BF" w:rsidRPr="000013BF">
        <w:rPr>
          <w:bCs/>
          <w:lang w:val="uk-UA"/>
        </w:rPr>
        <w:t xml:space="preserve"> </w:t>
      </w:r>
      <w:proofErr w:type="spellStart"/>
      <w:r w:rsidR="000013BF" w:rsidRPr="000013BF">
        <w:rPr>
          <w:bCs/>
          <w:lang w:val="uk-UA"/>
        </w:rPr>
        <w:t>Тетяну</w:t>
      </w:r>
      <w:r w:rsidR="00901C64">
        <w:rPr>
          <w:bCs/>
          <w:lang w:val="uk-UA"/>
        </w:rPr>
        <w:t>Жівотову</w:t>
      </w:r>
      <w:r w:rsidRPr="000013BF">
        <w:rPr>
          <w:bCs/>
          <w:lang w:val="uk-UA"/>
        </w:rPr>
        <w:t>та</w:t>
      </w:r>
      <w:proofErr w:type="spellEnd"/>
      <w:r w:rsidRPr="000013BF">
        <w:rPr>
          <w:bCs/>
          <w:lang w:val="uk-UA"/>
        </w:rPr>
        <w:t xml:space="preserve"> </w:t>
      </w:r>
      <w:r w:rsidR="00901C64">
        <w:rPr>
          <w:bCs/>
          <w:lang w:val="uk-UA"/>
        </w:rPr>
        <w:t xml:space="preserve">начальника відділ освіти виконавчого комітету Канівської міської ради Надію </w:t>
      </w:r>
      <w:proofErr w:type="spellStart"/>
      <w:r w:rsidR="00901C64">
        <w:rPr>
          <w:bCs/>
          <w:lang w:val="uk-UA"/>
        </w:rPr>
        <w:t>Голду</w:t>
      </w:r>
      <w:proofErr w:type="spellEnd"/>
      <w:r w:rsidRPr="000013BF">
        <w:rPr>
          <w:bCs/>
          <w:lang w:val="uk-UA"/>
        </w:rPr>
        <w:t>.</w:t>
      </w:r>
    </w:p>
    <w:p w:rsidR="00FA4575" w:rsidRPr="000013BF" w:rsidRDefault="00FA4575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Міський голова                                       </w:t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Pr="000013BF">
        <w:rPr>
          <w:bCs/>
          <w:lang w:val="uk-UA"/>
        </w:rPr>
        <w:t xml:space="preserve">  </w:t>
      </w:r>
      <w:r w:rsidR="00DB19C5" w:rsidRPr="000013BF">
        <w:rPr>
          <w:bCs/>
          <w:lang w:val="uk-UA"/>
        </w:rPr>
        <w:t>Ігор  РЕНЬКАС</w:t>
      </w:r>
    </w:p>
    <w:p w:rsidR="00BA4E5B" w:rsidRPr="000013BF" w:rsidRDefault="00CC6A03" w:rsidP="00BA4E5B">
      <w:pPr>
        <w:jc w:val="both"/>
        <w:rPr>
          <w:bCs/>
          <w:lang w:val="uk-UA"/>
        </w:rPr>
      </w:pPr>
      <w:r>
        <w:rPr>
          <w:bCs/>
          <w:lang w:val="uk-UA"/>
        </w:rPr>
        <w:tab/>
      </w:r>
    </w:p>
    <w:p w:rsidR="00BA4E5B" w:rsidRPr="000013BF" w:rsidRDefault="00901C64" w:rsidP="00BA4E5B">
      <w:pPr>
        <w:jc w:val="both"/>
        <w:rPr>
          <w:bCs/>
          <w:lang w:val="uk-UA"/>
        </w:rPr>
      </w:pPr>
      <w:r>
        <w:rPr>
          <w:bCs/>
          <w:lang w:val="uk-UA"/>
        </w:rPr>
        <w:t>К</w:t>
      </w:r>
      <w:r w:rsidR="00AC0C58" w:rsidRPr="000013BF">
        <w:rPr>
          <w:bCs/>
          <w:lang w:val="uk-UA"/>
        </w:rPr>
        <w:t>еруючий</w:t>
      </w:r>
      <w:r w:rsidR="00BA4E5B" w:rsidRPr="000013BF">
        <w:rPr>
          <w:bCs/>
          <w:lang w:val="uk-UA"/>
        </w:rPr>
        <w:t xml:space="preserve"> справами                                </w:t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>
        <w:rPr>
          <w:bCs/>
          <w:lang w:val="uk-UA"/>
        </w:rPr>
        <w:t>Володимир СВЯТЕЛИК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FA4575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>Погоджено</w:t>
      </w:r>
      <w:r w:rsidR="00BD3657">
        <w:rPr>
          <w:bCs/>
          <w:lang w:val="uk-UA"/>
        </w:rPr>
        <w:t>:</w:t>
      </w: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Заступник міського голови                       </w:t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0013BF" w:rsidRPr="000013BF">
        <w:rPr>
          <w:bCs/>
          <w:lang w:val="uk-UA"/>
        </w:rPr>
        <w:t>Тетяна ЖІВОТОВА</w:t>
      </w:r>
    </w:p>
    <w:p w:rsidR="00FA4575" w:rsidRPr="000013BF" w:rsidRDefault="00FA4575" w:rsidP="00BA4E5B">
      <w:pPr>
        <w:jc w:val="both"/>
        <w:rPr>
          <w:bCs/>
          <w:lang w:val="uk-UA"/>
        </w:rPr>
      </w:pPr>
    </w:p>
    <w:p w:rsidR="00BA4E5B" w:rsidRPr="000013BF" w:rsidRDefault="00901C64" w:rsidP="00BA4E5B">
      <w:pPr>
        <w:jc w:val="both"/>
        <w:rPr>
          <w:bCs/>
          <w:lang w:val="uk-UA"/>
        </w:rPr>
      </w:pPr>
      <w:r>
        <w:rPr>
          <w:bCs/>
          <w:lang w:val="uk-UA"/>
        </w:rPr>
        <w:t>Начальник</w:t>
      </w:r>
      <w:r w:rsidR="00BA4E5B" w:rsidRPr="000013BF">
        <w:rPr>
          <w:bCs/>
          <w:lang w:val="uk-UA"/>
        </w:rPr>
        <w:t xml:space="preserve"> відділу освіти       </w:t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BA4E5B" w:rsidRPr="000013BF">
        <w:rPr>
          <w:bCs/>
          <w:lang w:val="uk-UA"/>
        </w:rPr>
        <w:t xml:space="preserve">  </w:t>
      </w:r>
      <w:r w:rsidR="00DB19C5" w:rsidRPr="000013BF">
        <w:rPr>
          <w:bCs/>
          <w:lang w:val="uk-UA"/>
        </w:rPr>
        <w:t>Надія ГОЛДА</w:t>
      </w:r>
    </w:p>
    <w:p w:rsidR="00FA4575" w:rsidRPr="000013BF" w:rsidRDefault="00FA4575" w:rsidP="00BA4E5B">
      <w:pPr>
        <w:jc w:val="both"/>
        <w:rPr>
          <w:bCs/>
          <w:lang w:val="uk-UA"/>
        </w:rPr>
      </w:pPr>
    </w:p>
    <w:p w:rsidR="00DB19C5" w:rsidRPr="000013BF" w:rsidRDefault="00BD3657" w:rsidP="00BA4E5B">
      <w:pPr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В.о.н</w:t>
      </w:r>
      <w:r w:rsidR="00BA4E5B" w:rsidRPr="000013BF">
        <w:rPr>
          <w:bCs/>
          <w:lang w:val="uk-UA"/>
        </w:rPr>
        <w:t>ачальник</w:t>
      </w:r>
      <w:r>
        <w:rPr>
          <w:bCs/>
          <w:lang w:val="uk-UA"/>
        </w:rPr>
        <w:t>а</w:t>
      </w:r>
      <w:proofErr w:type="spellEnd"/>
      <w:r w:rsidR="00BA4E5B" w:rsidRPr="000013BF">
        <w:rPr>
          <w:bCs/>
          <w:lang w:val="uk-UA"/>
        </w:rPr>
        <w:t xml:space="preserve"> фін</w:t>
      </w:r>
      <w:r w:rsidR="004846BC" w:rsidRPr="000013BF">
        <w:rPr>
          <w:bCs/>
          <w:lang w:val="uk-UA"/>
        </w:rPr>
        <w:t xml:space="preserve">ансового </w:t>
      </w:r>
      <w:r w:rsidR="00BA4E5B" w:rsidRPr="000013BF">
        <w:rPr>
          <w:bCs/>
          <w:lang w:val="uk-UA"/>
        </w:rPr>
        <w:t xml:space="preserve">управління           </w:t>
      </w:r>
      <w:r>
        <w:rPr>
          <w:bCs/>
          <w:lang w:val="uk-UA"/>
        </w:rPr>
        <w:t xml:space="preserve">           </w:t>
      </w:r>
      <w:r w:rsidR="00CC6A03">
        <w:rPr>
          <w:bCs/>
          <w:lang w:val="uk-UA"/>
        </w:rPr>
        <w:tab/>
      </w:r>
      <w:r>
        <w:rPr>
          <w:bCs/>
          <w:lang w:val="uk-UA"/>
        </w:rPr>
        <w:t>Олена ДІХТЯРЕНКО</w:t>
      </w:r>
    </w:p>
    <w:p w:rsidR="00FA4575" w:rsidRPr="000013BF" w:rsidRDefault="00FA4575" w:rsidP="00BA4E5B">
      <w:pPr>
        <w:jc w:val="both"/>
        <w:rPr>
          <w:bCs/>
          <w:lang w:val="uk-UA"/>
        </w:rPr>
      </w:pPr>
    </w:p>
    <w:p w:rsidR="00605A7A" w:rsidRDefault="00BA4E5B" w:rsidP="00BD3657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Начальник юридичного відділу              </w:t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="00CC6A03">
        <w:rPr>
          <w:bCs/>
          <w:lang w:val="uk-UA"/>
        </w:rPr>
        <w:tab/>
      </w:r>
      <w:r w:rsidRPr="000013BF">
        <w:rPr>
          <w:bCs/>
          <w:lang w:val="uk-UA"/>
        </w:rPr>
        <w:t xml:space="preserve"> </w:t>
      </w:r>
      <w:r w:rsidR="00DB19C5" w:rsidRPr="000013BF">
        <w:rPr>
          <w:bCs/>
          <w:lang w:val="uk-UA"/>
        </w:rPr>
        <w:t>Наталія ЛІСОВА</w:t>
      </w:r>
    </w:p>
    <w:p w:rsidR="00BD4529" w:rsidRDefault="00BD4529" w:rsidP="00BD4529">
      <w:pPr>
        <w:jc w:val="right"/>
        <w:rPr>
          <w:lang w:val="uk-UA"/>
        </w:rPr>
      </w:pPr>
    </w:p>
    <w:p w:rsidR="00BD4529" w:rsidRDefault="00BD4529" w:rsidP="00BD4529">
      <w:pPr>
        <w:jc w:val="right"/>
        <w:rPr>
          <w:sz w:val="22"/>
          <w:szCs w:val="22"/>
          <w:lang w:val="uk-UA" w:eastAsia="en-US"/>
        </w:rPr>
      </w:pPr>
      <w:r>
        <w:rPr>
          <w:lang w:val="uk-UA"/>
        </w:rPr>
        <w:t>Додаток</w:t>
      </w:r>
    </w:p>
    <w:p w:rsidR="00BD4529" w:rsidRDefault="00BD4529" w:rsidP="00BD4529">
      <w:pPr>
        <w:jc w:val="right"/>
        <w:rPr>
          <w:lang w:val="uk-UA"/>
        </w:rPr>
      </w:pPr>
      <w:r>
        <w:rPr>
          <w:lang w:val="uk-UA"/>
        </w:rPr>
        <w:t xml:space="preserve">до рішення виконавчого комітету </w:t>
      </w:r>
    </w:p>
    <w:p w:rsidR="00BD4529" w:rsidRDefault="00BD4529" w:rsidP="00BD4529">
      <w:pPr>
        <w:jc w:val="right"/>
        <w:rPr>
          <w:lang w:val="uk-UA"/>
        </w:rPr>
      </w:pPr>
      <w:r>
        <w:rPr>
          <w:lang w:val="uk-UA"/>
        </w:rPr>
        <w:t>Канівської міської ради Черкаської області</w:t>
      </w:r>
    </w:p>
    <w:p w:rsidR="00BD4529" w:rsidRDefault="00BD4529" w:rsidP="00BD4529">
      <w:pPr>
        <w:jc w:val="right"/>
        <w:rPr>
          <w:lang w:val="uk-UA"/>
        </w:rPr>
      </w:pPr>
      <w:r>
        <w:rPr>
          <w:lang w:val="uk-UA"/>
        </w:rPr>
        <w:t>Від___________________ № __________</w:t>
      </w:r>
    </w:p>
    <w:p w:rsidR="00BD4529" w:rsidRDefault="00BD4529" w:rsidP="00BD4529">
      <w:pPr>
        <w:jc w:val="center"/>
        <w:rPr>
          <w:b/>
          <w:lang w:val="uk-UA"/>
        </w:rPr>
      </w:pPr>
    </w:p>
    <w:p w:rsidR="00BD4529" w:rsidRDefault="00BD4529" w:rsidP="00BD4529">
      <w:pPr>
        <w:jc w:val="center"/>
        <w:rPr>
          <w:b/>
          <w:lang w:val="uk-UA"/>
        </w:rPr>
      </w:pPr>
      <w:r>
        <w:rPr>
          <w:b/>
          <w:lang w:val="uk-UA"/>
        </w:rPr>
        <w:t>Про підготовку закладів освіти Канівської МТГ</w:t>
      </w:r>
    </w:p>
    <w:p w:rsidR="00BD4529" w:rsidRDefault="00BD4529" w:rsidP="00BD4529">
      <w:pPr>
        <w:jc w:val="center"/>
        <w:rPr>
          <w:b/>
          <w:lang w:val="uk-UA"/>
        </w:rPr>
      </w:pPr>
      <w:r>
        <w:rPr>
          <w:b/>
          <w:lang w:val="uk-UA"/>
        </w:rPr>
        <w:t>до нового 2023-2024 навчального року</w:t>
      </w:r>
    </w:p>
    <w:p w:rsidR="00BD4529" w:rsidRDefault="00BD4529" w:rsidP="00BD4529">
      <w:pPr>
        <w:jc w:val="both"/>
        <w:rPr>
          <w:lang w:val="uk-UA"/>
        </w:rPr>
      </w:pPr>
    </w:p>
    <w:p w:rsidR="00BD4529" w:rsidRDefault="00BD4529" w:rsidP="00BD4529">
      <w:pPr>
        <w:ind w:firstLine="708"/>
        <w:contextualSpacing/>
        <w:jc w:val="both"/>
        <w:rPr>
          <w:lang w:val="uk-UA"/>
        </w:rPr>
      </w:pPr>
      <w:r>
        <w:rPr>
          <w:lang w:val="uk-UA"/>
        </w:rPr>
        <w:t xml:space="preserve">Враховуючи лист міністерства освіти і науки України від 17.05.2023 №1/6990-23 «Про підготовку закладів освіти до нового навчального року та проходження осінньо-зимового періоду 2023/24 навчального року», на виконання наказу управління освіти і науки Черкаської облдержадміністрації від 25.05.2023.№12071/02/11-01-32 «Про підготовку матеріально-технічної бази закладів освіти сільських, селищних, міських рад до нового 2023-2024 навчального року та роботи  в осінньо-зимовий період», відповідно до рішення виконавчого комітету Канівської міської ради від 05.07.2023 № 162 «Про хід підготовки навчальних закладів Канівської міської територіальної громади до нового 2023/2024 навчального року» 28.08.2023 </w:t>
      </w:r>
      <w:proofErr w:type="spellStart"/>
      <w:r>
        <w:rPr>
          <w:lang w:val="uk-UA"/>
        </w:rPr>
        <w:t>комісійно</w:t>
      </w:r>
      <w:proofErr w:type="spellEnd"/>
      <w:r>
        <w:rPr>
          <w:lang w:val="uk-UA"/>
        </w:rPr>
        <w:t xml:space="preserve"> перевірено  готовність закладів освіти Канівської МТГ до нового осінньо-зимового періоду 2023/2024 року.  Виявлено, що всі заклади освіти готові до  осінньо-зимового періоду. Варто зазначити, що силами педагогічних колективів, технічного персоналу та батьківської громадськості у закладах освіти відремонтовано класі та групові кімнати, виконано поточні ремонти, пофарбовано підлогу, замінено лінолеум тощо. У закладах освіти проведено: сантехнічні роботи, загальна сума яких складає 197 999,50 грн., ремонт каналізації – </w:t>
      </w:r>
      <w:r>
        <w:rPr>
          <w:bCs/>
          <w:color w:val="000000"/>
          <w:lang w:val="uk-UA"/>
        </w:rPr>
        <w:t xml:space="preserve">143 093,85 грн., ремонт системи опалення – 34 823,25 грн., ремонт системи водопостачання – 175 238,61 грн. </w:t>
      </w:r>
      <w:r>
        <w:rPr>
          <w:lang w:val="uk-UA"/>
        </w:rPr>
        <w:t>Затверджено акти готовності теплових господарств закладів. Розроблено план організаційно-технічних заходів щодо опалювального періоду енергетичного господарства закладів освіти в осінньо-зимовий період. Контролюється хід  виконання заходів з економії енергоресурсів у закладах.</w:t>
      </w:r>
    </w:p>
    <w:p w:rsidR="00BD4529" w:rsidRDefault="00BD4529" w:rsidP="00BD4529">
      <w:pPr>
        <w:ind w:firstLine="708"/>
        <w:contextualSpacing/>
        <w:jc w:val="both"/>
        <w:rPr>
          <w:lang w:val="uk-UA"/>
        </w:rPr>
      </w:pPr>
      <w:r>
        <w:rPr>
          <w:bCs/>
          <w:color w:val="000000"/>
          <w:lang w:val="uk-UA"/>
        </w:rPr>
        <w:t>У зв`язку із введенням воєнного стану в Україні, значна увага в цьому році приділялася ремонту укриттів.</w:t>
      </w:r>
    </w:p>
    <w:p w:rsidR="00BD4529" w:rsidRDefault="00BD4529" w:rsidP="00BD4529">
      <w:pPr>
        <w:widowControl w:val="0"/>
        <w:autoSpaceDE w:val="0"/>
        <w:autoSpaceDN w:val="0"/>
        <w:adjustRightInd w:val="0"/>
        <w:ind w:firstLine="708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У ЗОШ № 1 ім. Т.Г.Шевченка:</w:t>
      </w:r>
    </w:p>
    <w:p w:rsidR="00BD4529" w:rsidRDefault="00BD4529" w:rsidP="00BD452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u w:val="single"/>
          <w:lang w:val="uk-UA"/>
        </w:rPr>
      </w:pPr>
      <w:r>
        <w:rPr>
          <w:lang w:val="uk-UA" w:eastAsia="uk-UA"/>
        </w:rPr>
        <w:t>проведено косметичний ремонт закладу;</w:t>
      </w:r>
    </w:p>
    <w:p w:rsidR="00BD4529" w:rsidRDefault="00BD4529" w:rsidP="00BD452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u w:val="single"/>
          <w:lang w:val="uk-UA"/>
        </w:rPr>
      </w:pPr>
      <w:r>
        <w:rPr>
          <w:lang w:eastAsia="uk-UA"/>
        </w:rPr>
        <w:t xml:space="preserve">в </w:t>
      </w:r>
      <w:proofErr w:type="spellStart"/>
      <w:r>
        <w:rPr>
          <w:lang w:eastAsia="uk-UA"/>
        </w:rPr>
        <w:t>цокольно-підвальномуприміщеннірозширен</w:t>
      </w:r>
      <w:proofErr w:type="spellEnd"/>
      <w:r>
        <w:rPr>
          <w:lang w:val="uk-UA" w:eastAsia="uk-UA"/>
        </w:rPr>
        <w:t>о</w:t>
      </w:r>
      <w:proofErr w:type="spellStart"/>
      <w:r>
        <w:rPr>
          <w:lang w:eastAsia="uk-UA"/>
        </w:rPr>
        <w:t>найпростіш</w:t>
      </w:r>
      <w:proofErr w:type="spellEnd"/>
      <w:r>
        <w:rPr>
          <w:lang w:val="uk-UA" w:eastAsia="uk-UA"/>
        </w:rPr>
        <w:t>е</w:t>
      </w:r>
      <w:proofErr w:type="spellStart"/>
      <w:r>
        <w:rPr>
          <w:lang w:eastAsia="uk-UA"/>
        </w:rPr>
        <w:t>укриття</w:t>
      </w:r>
      <w:proofErr w:type="spellEnd"/>
      <w:r>
        <w:rPr>
          <w:lang w:eastAsia="uk-UA"/>
        </w:rPr>
        <w:t>;</w:t>
      </w:r>
    </w:p>
    <w:p w:rsidR="00BD4529" w:rsidRDefault="00BD4529" w:rsidP="00BD452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u w:val="single"/>
          <w:lang w:val="uk-UA"/>
        </w:rPr>
      </w:pPr>
      <w:r>
        <w:rPr>
          <w:lang w:eastAsia="uk-UA"/>
        </w:rPr>
        <w:t xml:space="preserve">в </w:t>
      </w:r>
      <w:r>
        <w:rPr>
          <w:lang w:val="uk-UA" w:eastAsia="uk-UA"/>
        </w:rPr>
        <w:t xml:space="preserve">укритті - </w:t>
      </w:r>
      <w:proofErr w:type="spellStart"/>
      <w:proofErr w:type="gramStart"/>
      <w:r>
        <w:rPr>
          <w:lang w:eastAsia="uk-UA"/>
        </w:rPr>
        <w:t>проведен</w:t>
      </w:r>
      <w:proofErr w:type="gramEnd"/>
      <w:r>
        <w:rPr>
          <w:lang w:eastAsia="uk-UA"/>
        </w:rPr>
        <w:t>іремонтніроботи</w:t>
      </w:r>
      <w:proofErr w:type="spellEnd"/>
      <w:r>
        <w:rPr>
          <w:lang w:val="uk-UA" w:eastAsia="uk-UA"/>
        </w:rPr>
        <w:t>по</w:t>
      </w:r>
      <w:proofErr w:type="spellStart"/>
      <w:r>
        <w:rPr>
          <w:lang w:eastAsia="uk-UA"/>
        </w:rPr>
        <w:t>водовідведенн</w:t>
      </w:r>
      <w:proofErr w:type="spellEnd"/>
      <w:r>
        <w:rPr>
          <w:lang w:val="uk-UA" w:eastAsia="uk-UA"/>
        </w:rPr>
        <w:t>ю</w:t>
      </w:r>
      <w:r>
        <w:rPr>
          <w:lang w:eastAsia="uk-UA"/>
        </w:rPr>
        <w:t xml:space="preserve"> та в</w:t>
      </w:r>
      <w:proofErr w:type="spellStart"/>
      <w:r>
        <w:rPr>
          <w:lang w:val="uk-UA" w:eastAsia="uk-UA"/>
        </w:rPr>
        <w:t>одопостачанню</w:t>
      </w:r>
      <w:proofErr w:type="spellEnd"/>
      <w:r>
        <w:rPr>
          <w:lang w:eastAsia="uk-UA"/>
        </w:rPr>
        <w:t>,</w:t>
      </w:r>
      <w:r>
        <w:rPr>
          <w:lang w:val="uk-UA" w:eastAsia="uk-UA"/>
        </w:rPr>
        <w:t xml:space="preserve"> встановлено припливну вентиляційну систему</w:t>
      </w:r>
      <w:r>
        <w:rPr>
          <w:lang w:eastAsia="uk-UA"/>
        </w:rPr>
        <w:t>.</w:t>
      </w:r>
      <w:r>
        <w:rPr>
          <w:lang w:val="uk-UA" w:eastAsia="uk-UA"/>
        </w:rPr>
        <w:t xml:space="preserve"> Д</w:t>
      </w:r>
      <w:r>
        <w:rPr>
          <w:lang w:eastAsia="uk-UA"/>
        </w:rPr>
        <w:t xml:space="preserve">о 01.09.2023 року </w:t>
      </w:r>
      <w:proofErr w:type="spellStart"/>
      <w:r>
        <w:rPr>
          <w:lang w:eastAsia="uk-UA"/>
        </w:rPr>
        <w:t>плануєтьсявстановитисвітильники</w:t>
      </w:r>
      <w:proofErr w:type="spellEnd"/>
      <w:r>
        <w:rPr>
          <w:lang w:eastAsia="uk-UA"/>
        </w:rPr>
        <w:t xml:space="preserve"> по </w:t>
      </w:r>
      <w:proofErr w:type="spellStart"/>
      <w:r>
        <w:rPr>
          <w:lang w:eastAsia="uk-UA"/>
        </w:rPr>
        <w:t>всі</w:t>
      </w:r>
      <w:proofErr w:type="spellEnd"/>
      <w:r>
        <w:rPr>
          <w:lang w:val="uk-UA" w:eastAsia="uk-UA"/>
        </w:rPr>
        <w:t>х</w:t>
      </w:r>
      <w:proofErr w:type="spellStart"/>
      <w:r>
        <w:rPr>
          <w:lang w:eastAsia="uk-UA"/>
        </w:rPr>
        <w:t>кімната</w:t>
      </w:r>
      <w:proofErr w:type="spellEnd"/>
      <w:r>
        <w:rPr>
          <w:lang w:val="uk-UA" w:eastAsia="uk-UA"/>
        </w:rPr>
        <w:t>х</w:t>
      </w:r>
      <w:r>
        <w:rPr>
          <w:lang w:eastAsia="uk-UA"/>
        </w:rPr>
        <w:t xml:space="preserve"> та коридора</w:t>
      </w:r>
      <w:r>
        <w:rPr>
          <w:lang w:val="uk-UA" w:eastAsia="uk-UA"/>
        </w:rPr>
        <w:t xml:space="preserve">х, </w:t>
      </w:r>
      <w:proofErr w:type="spellStart"/>
      <w:r>
        <w:rPr>
          <w:lang w:eastAsia="uk-UA"/>
        </w:rPr>
        <w:t>підвестиелектрику</w:t>
      </w:r>
      <w:proofErr w:type="spellEnd"/>
      <w:r>
        <w:rPr>
          <w:lang w:eastAsia="uk-UA"/>
        </w:rPr>
        <w:t xml:space="preserve"> до </w:t>
      </w:r>
      <w:proofErr w:type="spellStart"/>
      <w:r>
        <w:rPr>
          <w:lang w:eastAsia="uk-UA"/>
        </w:rPr>
        <w:t>вентиляційноїсистеми</w:t>
      </w:r>
      <w:proofErr w:type="spellEnd"/>
      <w:r>
        <w:rPr>
          <w:lang w:val="uk-UA" w:eastAsia="uk-UA"/>
        </w:rPr>
        <w:t>;</w:t>
      </w:r>
    </w:p>
    <w:p w:rsidR="00BD4529" w:rsidRDefault="00BD4529" w:rsidP="00BD452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u w:val="single"/>
          <w:lang w:val="uk-UA"/>
        </w:rPr>
      </w:pPr>
      <w:r>
        <w:rPr>
          <w:lang w:val="uk-UA" w:eastAsia="uk-UA"/>
        </w:rPr>
        <w:t xml:space="preserve">виконано поточний ремонт </w:t>
      </w:r>
      <w:proofErr w:type="spellStart"/>
      <w:r>
        <w:rPr>
          <w:lang w:val="uk-UA" w:eastAsia="uk-UA"/>
        </w:rPr>
        <w:t>асфальтнобетонного</w:t>
      </w:r>
      <w:proofErr w:type="spellEnd"/>
      <w:r>
        <w:rPr>
          <w:lang w:val="uk-UA" w:eastAsia="uk-UA"/>
        </w:rPr>
        <w:t xml:space="preserve"> покриття частини двору – 1 156 374,00 грн.;</w:t>
      </w:r>
    </w:p>
    <w:p w:rsidR="00BD4529" w:rsidRDefault="00BD4529" w:rsidP="00BD452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u w:val="single"/>
          <w:lang w:val="uk-UA"/>
        </w:rPr>
      </w:pPr>
      <w:r>
        <w:rPr>
          <w:lang w:val="uk-UA" w:eastAsia="uk-UA"/>
        </w:rPr>
        <w:t xml:space="preserve">зроблено поточний ремонт майстерні з повною заміною вікон на склопакети та дверей з </w:t>
      </w:r>
      <w:proofErr w:type="spellStart"/>
      <w:r>
        <w:rPr>
          <w:lang w:val="uk-UA" w:eastAsia="uk-UA"/>
        </w:rPr>
        <w:t>доводчиками</w:t>
      </w:r>
      <w:proofErr w:type="spellEnd"/>
      <w:r>
        <w:rPr>
          <w:lang w:val="uk-UA" w:eastAsia="uk-UA"/>
        </w:rPr>
        <w:t xml:space="preserve"> – 140 000 грн.</w:t>
      </w:r>
    </w:p>
    <w:p w:rsidR="00BD4529" w:rsidRDefault="00BD4529" w:rsidP="00BD4529">
      <w:pPr>
        <w:ind w:firstLine="708"/>
        <w:contextualSpacing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У гімназії ім. І.Франка :</w:t>
      </w:r>
    </w:p>
    <w:p w:rsidR="00BD4529" w:rsidRDefault="00BD4529" w:rsidP="00BD4529">
      <w:pPr>
        <w:pStyle w:val="a3"/>
        <w:numPr>
          <w:ilvl w:val="0"/>
          <w:numId w:val="8"/>
        </w:numPr>
        <w:jc w:val="both"/>
        <w:rPr>
          <w:color w:val="050505"/>
          <w:shd w:val="clear" w:color="auto" w:fill="FFFFFF"/>
          <w:lang w:val="uk-UA"/>
        </w:rPr>
      </w:pPr>
      <w:r>
        <w:rPr>
          <w:lang w:val="uk-UA"/>
        </w:rPr>
        <w:t xml:space="preserve">завдяки </w:t>
      </w:r>
      <w:proofErr w:type="spellStart"/>
      <w:r>
        <w:rPr>
          <w:lang w:val="uk-UA"/>
        </w:rPr>
        <w:t>проєктам</w:t>
      </w:r>
      <w:proofErr w:type="spellEnd"/>
      <w:r>
        <w:rPr>
          <w:lang w:val="uk-UA"/>
        </w:rPr>
        <w:t xml:space="preserve"> «Захисник України» та </w:t>
      </w:r>
      <w:r>
        <w:rPr>
          <w:color w:val="050505"/>
          <w:shd w:val="clear" w:color="auto" w:fill="FFFFFF"/>
          <w:lang w:val="uk-UA"/>
        </w:rPr>
        <w:t>«ФІТНЕС СИНЕРГІЯ»,</w:t>
      </w:r>
      <w:r>
        <w:rPr>
          <w:lang w:val="uk-UA"/>
        </w:rPr>
        <w:t xml:space="preserve"> що стали переможцями конкурсу «Час діяти, </w:t>
      </w:r>
      <w:proofErr w:type="spellStart"/>
      <w:r>
        <w:rPr>
          <w:lang w:val="uk-UA"/>
        </w:rPr>
        <w:t>Канівщино</w:t>
      </w:r>
      <w:proofErr w:type="spellEnd"/>
      <w:r>
        <w:rPr>
          <w:lang w:val="uk-UA"/>
        </w:rPr>
        <w:t>!» від БФ «</w:t>
      </w:r>
      <w:proofErr w:type="spellStart"/>
      <w:r>
        <w:rPr>
          <w:lang w:val="uk-UA"/>
        </w:rPr>
        <w:t>МХП-громаді</w:t>
      </w:r>
      <w:proofErr w:type="spellEnd"/>
      <w:r>
        <w:rPr>
          <w:lang w:val="uk-UA"/>
        </w:rPr>
        <w:t xml:space="preserve">», в гімназії </w:t>
      </w:r>
      <w:proofErr w:type="spellStart"/>
      <w:r>
        <w:rPr>
          <w:lang w:val="uk-UA"/>
        </w:rPr>
        <w:t>облаштовано</w:t>
      </w:r>
      <w:proofErr w:type="spellEnd"/>
      <w:r>
        <w:rPr>
          <w:lang w:val="uk-UA"/>
        </w:rPr>
        <w:t xml:space="preserve"> лазерний тир ( 91 000 грн.) та зони для відпрацювання навичок надання </w:t>
      </w:r>
      <w:proofErr w:type="spellStart"/>
      <w:r>
        <w:rPr>
          <w:lang w:val="uk-UA"/>
        </w:rPr>
        <w:t>домедичної</w:t>
      </w:r>
      <w:proofErr w:type="spellEnd"/>
      <w:r>
        <w:rPr>
          <w:lang w:val="uk-UA"/>
        </w:rPr>
        <w:t xml:space="preserve">  допомоги постраждалим внаслідок воєнних дій та надзвичайних ситуацій (17 000 грн.). </w:t>
      </w:r>
      <w:r>
        <w:rPr>
          <w:color w:val="050505"/>
          <w:shd w:val="clear" w:color="auto" w:fill="FFFFFF"/>
          <w:lang w:val="uk-UA"/>
        </w:rPr>
        <w:t xml:space="preserve">Наразі  відбувається  реалізація </w:t>
      </w:r>
      <w:proofErr w:type="spellStart"/>
      <w:r>
        <w:rPr>
          <w:color w:val="050505"/>
          <w:shd w:val="clear" w:color="auto" w:fill="FFFFFF"/>
          <w:lang w:val="uk-UA"/>
        </w:rPr>
        <w:t>проєкту</w:t>
      </w:r>
      <w:proofErr w:type="spellEnd"/>
      <w:r>
        <w:rPr>
          <w:color w:val="050505"/>
          <w:shd w:val="clear" w:color="auto" w:fill="FFFFFF"/>
          <w:lang w:val="uk-UA"/>
        </w:rPr>
        <w:t xml:space="preserve"> «ФІТНЕС СИНЕРГІЯ», результатом якого буде наявність в гімназії фітнес зони з сучасними тренажерами (сума  спонсорської допомоги </w:t>
      </w:r>
      <w:proofErr w:type="spellStart"/>
      <w:r>
        <w:rPr>
          <w:color w:val="050505"/>
          <w:shd w:val="clear" w:color="auto" w:fill="FFFFFF"/>
          <w:lang w:val="uk-UA"/>
        </w:rPr>
        <w:t>складеє</w:t>
      </w:r>
      <w:proofErr w:type="spellEnd"/>
      <w:r>
        <w:rPr>
          <w:color w:val="050505"/>
          <w:shd w:val="clear" w:color="auto" w:fill="FFFFFF"/>
          <w:lang w:val="uk-UA"/>
        </w:rPr>
        <w:t xml:space="preserve"> від 70 до 100 000 грн.);</w:t>
      </w:r>
    </w:p>
    <w:p w:rsidR="00BD4529" w:rsidRDefault="00BD4529" w:rsidP="00BD4529">
      <w:pPr>
        <w:pStyle w:val="a3"/>
        <w:numPr>
          <w:ilvl w:val="0"/>
          <w:numId w:val="8"/>
        </w:numPr>
        <w:jc w:val="both"/>
        <w:rPr>
          <w:color w:val="050505"/>
          <w:shd w:val="clear" w:color="auto" w:fill="FFFFFF"/>
          <w:lang w:val="uk-UA"/>
        </w:rPr>
      </w:pPr>
      <w:r>
        <w:rPr>
          <w:lang w:val="uk-UA"/>
        </w:rPr>
        <w:t>завдяки гранту від  Г</w:t>
      </w:r>
      <w:r>
        <w:rPr>
          <w:bCs/>
          <w:color w:val="000000"/>
          <w:shd w:val="clear" w:color="auto" w:fill="FFFFFF"/>
          <w:lang w:val="uk-UA"/>
        </w:rPr>
        <w:t>О «</w:t>
      </w:r>
      <w:proofErr w:type="spellStart"/>
      <w:r>
        <w:rPr>
          <w:bCs/>
          <w:color w:val="000000"/>
          <w:shd w:val="clear" w:color="auto" w:fill="FFFFFF"/>
          <w:lang w:val="uk-UA"/>
        </w:rPr>
        <w:t>Ла</w:t>
      </w:r>
      <w:proofErr w:type="spellEnd"/>
      <w:r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>
        <w:rPr>
          <w:bCs/>
          <w:color w:val="000000"/>
          <w:shd w:val="clear" w:color="auto" w:fill="FFFFFF"/>
          <w:lang w:val="uk-UA"/>
        </w:rPr>
        <w:t>Страда-Україна</w:t>
      </w:r>
      <w:proofErr w:type="spellEnd"/>
      <w:r>
        <w:rPr>
          <w:bCs/>
          <w:color w:val="000000"/>
          <w:shd w:val="clear" w:color="auto" w:fill="FFFFFF"/>
          <w:lang w:val="uk-UA"/>
        </w:rPr>
        <w:t>», отримано гуманітарну допомогу для облаштування укриття (меблі та канцтовари);</w:t>
      </w:r>
    </w:p>
    <w:p w:rsidR="00BD4529" w:rsidRDefault="00BD4529" w:rsidP="00BD4529">
      <w:pPr>
        <w:pStyle w:val="a3"/>
        <w:numPr>
          <w:ilvl w:val="0"/>
          <w:numId w:val="8"/>
        </w:numPr>
        <w:jc w:val="both"/>
        <w:rPr>
          <w:color w:val="050505"/>
          <w:shd w:val="clear" w:color="auto" w:fill="FFFFFF"/>
          <w:lang w:val="uk-UA"/>
        </w:rPr>
      </w:pPr>
      <w:r>
        <w:rPr>
          <w:lang w:val="uk-UA"/>
        </w:rPr>
        <w:t xml:space="preserve">за рахунок спонсорських коштів від </w:t>
      </w:r>
      <w:proofErr w:type="spellStart"/>
      <w:r>
        <w:rPr>
          <w:color w:val="050505"/>
          <w:lang w:val="uk-UA" w:eastAsia="uk-UA"/>
        </w:rPr>
        <w:t>ПрАТ</w:t>
      </w:r>
      <w:proofErr w:type="spellEnd"/>
      <w:r>
        <w:rPr>
          <w:color w:val="050505"/>
          <w:lang w:val="uk-UA" w:eastAsia="uk-UA"/>
        </w:rPr>
        <w:t xml:space="preserve"> «</w:t>
      </w:r>
      <w:proofErr w:type="spellStart"/>
      <w:r>
        <w:rPr>
          <w:color w:val="050505"/>
          <w:lang w:val="uk-UA" w:eastAsia="uk-UA"/>
        </w:rPr>
        <w:t>Миронівська</w:t>
      </w:r>
      <w:proofErr w:type="spellEnd"/>
      <w:r>
        <w:rPr>
          <w:color w:val="050505"/>
          <w:lang w:val="uk-UA" w:eastAsia="uk-UA"/>
        </w:rPr>
        <w:t xml:space="preserve"> птахофабрика», «Канівська ГЕС» </w:t>
      </w:r>
      <w:proofErr w:type="spellStart"/>
      <w:r>
        <w:rPr>
          <w:color w:val="050505"/>
          <w:lang w:val="uk-UA" w:eastAsia="uk-UA"/>
        </w:rPr>
        <w:t>ПрАТ</w:t>
      </w:r>
      <w:proofErr w:type="spellEnd"/>
      <w:r>
        <w:rPr>
          <w:color w:val="050505"/>
          <w:lang w:val="uk-UA" w:eastAsia="uk-UA"/>
        </w:rPr>
        <w:t xml:space="preserve"> «</w:t>
      </w:r>
      <w:proofErr w:type="spellStart"/>
      <w:r>
        <w:rPr>
          <w:color w:val="050505"/>
          <w:lang w:val="uk-UA" w:eastAsia="uk-UA"/>
        </w:rPr>
        <w:t>Укргідроенерго</w:t>
      </w:r>
      <w:proofErr w:type="spellEnd"/>
      <w:r>
        <w:rPr>
          <w:color w:val="050505"/>
          <w:lang w:val="uk-UA" w:eastAsia="uk-UA"/>
        </w:rPr>
        <w:t xml:space="preserve">» придбано </w:t>
      </w:r>
      <w:r>
        <w:rPr>
          <w:bCs/>
          <w:color w:val="000000"/>
          <w:shd w:val="clear" w:color="auto" w:fill="FFFFFF"/>
          <w:lang w:val="uk-UA"/>
        </w:rPr>
        <w:t xml:space="preserve">будівельні матеріали для </w:t>
      </w:r>
      <w:r>
        <w:rPr>
          <w:bCs/>
          <w:color w:val="000000"/>
          <w:shd w:val="clear" w:color="auto" w:fill="FFFFFF"/>
          <w:lang w:val="uk-UA"/>
        </w:rPr>
        <w:lastRenderedPageBreak/>
        <w:t>укріплення та відновлення  зовнішньої  частини  фундаменту корпусу №1</w:t>
      </w:r>
      <w:r>
        <w:rPr>
          <w:color w:val="050505"/>
          <w:lang w:val="uk-UA" w:eastAsia="uk-UA"/>
        </w:rPr>
        <w:t>. Роботи виконували працівники гімназії;</w:t>
      </w:r>
    </w:p>
    <w:p w:rsidR="00BD4529" w:rsidRDefault="00BD4529" w:rsidP="00BD4529">
      <w:pPr>
        <w:pStyle w:val="a3"/>
        <w:numPr>
          <w:ilvl w:val="0"/>
          <w:numId w:val="8"/>
        </w:numPr>
        <w:jc w:val="both"/>
        <w:rPr>
          <w:color w:val="050505"/>
          <w:shd w:val="clear" w:color="auto" w:fill="FFFFFF"/>
          <w:lang w:val="uk-UA"/>
        </w:rPr>
      </w:pPr>
      <w:r>
        <w:rPr>
          <w:color w:val="050505"/>
          <w:lang w:val="uk-UA" w:eastAsia="uk-UA"/>
        </w:rPr>
        <w:t xml:space="preserve">в закладі завершуються  ремонтні роботи їдальні та розширення укриття від ЮНІСЕФ (загальна орієнтовна вартість </w:t>
      </w:r>
      <w:proofErr w:type="spellStart"/>
      <w:r>
        <w:rPr>
          <w:color w:val="050505"/>
          <w:lang w:val="uk-UA" w:eastAsia="uk-UA"/>
        </w:rPr>
        <w:t>проєкту</w:t>
      </w:r>
      <w:proofErr w:type="spellEnd"/>
      <w:r>
        <w:rPr>
          <w:color w:val="050505"/>
          <w:lang w:val="uk-UA" w:eastAsia="uk-UA"/>
        </w:rPr>
        <w:t xml:space="preserve"> 6 млн. </w:t>
      </w:r>
      <w:proofErr w:type="spellStart"/>
      <w:r>
        <w:rPr>
          <w:color w:val="050505"/>
          <w:lang w:val="uk-UA" w:eastAsia="uk-UA"/>
        </w:rPr>
        <w:t>грн</w:t>
      </w:r>
      <w:proofErr w:type="spellEnd"/>
      <w:r>
        <w:rPr>
          <w:color w:val="050505"/>
          <w:lang w:val="uk-UA" w:eastAsia="uk-UA"/>
        </w:rPr>
        <w:t>).</w:t>
      </w:r>
    </w:p>
    <w:p w:rsidR="00BD4529" w:rsidRDefault="00BD4529" w:rsidP="00BD4529">
      <w:pPr>
        <w:ind w:firstLine="708"/>
        <w:contextualSpacing/>
        <w:jc w:val="both"/>
        <w:rPr>
          <w:lang w:val="uk-UA"/>
        </w:rPr>
      </w:pPr>
      <w:r>
        <w:rPr>
          <w:b/>
          <w:u w:val="single"/>
          <w:lang w:val="uk-UA"/>
        </w:rPr>
        <w:t>У ЗОШ № 3</w:t>
      </w:r>
      <w:r>
        <w:rPr>
          <w:lang w:val="uk-UA"/>
        </w:rPr>
        <w:t xml:space="preserve"> :</w:t>
      </w:r>
    </w:p>
    <w:p w:rsidR="00BD4529" w:rsidRDefault="00BD4529" w:rsidP="00BD4529">
      <w:pPr>
        <w:pStyle w:val="a3"/>
        <w:numPr>
          <w:ilvl w:val="0"/>
          <w:numId w:val="9"/>
        </w:numPr>
        <w:jc w:val="both"/>
      </w:pPr>
      <w:r>
        <w:rPr>
          <w:lang w:val="uk-UA"/>
        </w:rPr>
        <w:t>проведено</w:t>
      </w:r>
      <w:proofErr w:type="spellStart"/>
      <w:r>
        <w:t>поточніремонтніроботи</w:t>
      </w:r>
      <w:proofErr w:type="spellEnd"/>
      <w:r>
        <w:rPr>
          <w:lang w:val="uk-UA"/>
        </w:rPr>
        <w:t xml:space="preserve"> класних кімнат;</w:t>
      </w:r>
    </w:p>
    <w:p w:rsidR="00BD4529" w:rsidRDefault="00BD4529" w:rsidP="00BD4529">
      <w:pPr>
        <w:pStyle w:val="a3"/>
        <w:numPr>
          <w:ilvl w:val="0"/>
          <w:numId w:val="9"/>
        </w:numPr>
        <w:jc w:val="both"/>
      </w:pPr>
      <w:r>
        <w:rPr>
          <w:lang w:val="uk-UA"/>
        </w:rPr>
        <w:t xml:space="preserve">здійснено </w:t>
      </w:r>
      <w:proofErr w:type="spellStart"/>
      <w:r>
        <w:t>частковий</w:t>
      </w:r>
      <w:proofErr w:type="spellEnd"/>
      <w:r>
        <w:t xml:space="preserve"> ремонт </w:t>
      </w:r>
      <w:proofErr w:type="spellStart"/>
      <w:r>
        <w:t>даху</w:t>
      </w:r>
      <w:proofErr w:type="spellEnd"/>
      <w:r>
        <w:rPr>
          <w:lang w:val="uk-UA"/>
        </w:rPr>
        <w:t>;</w:t>
      </w:r>
    </w:p>
    <w:p w:rsidR="00BD4529" w:rsidRDefault="00BD4529" w:rsidP="00BD4529">
      <w:pPr>
        <w:pStyle w:val="a3"/>
        <w:numPr>
          <w:ilvl w:val="0"/>
          <w:numId w:val="9"/>
        </w:numPr>
        <w:jc w:val="both"/>
      </w:pPr>
      <w:r>
        <w:rPr>
          <w:lang w:val="uk-UA"/>
        </w:rPr>
        <w:t xml:space="preserve">проведено поточний ремонт укриття на суму </w:t>
      </w:r>
      <w:r>
        <w:t xml:space="preserve">755 646 </w:t>
      </w:r>
      <w:proofErr w:type="spellStart"/>
      <w:r>
        <w:t>грн</w:t>
      </w:r>
      <w:proofErr w:type="spellEnd"/>
      <w:r>
        <w:t>.</w:t>
      </w:r>
      <w:r>
        <w:rPr>
          <w:lang w:val="uk-UA"/>
        </w:rPr>
        <w:t xml:space="preserve"> та електропостачання в укритті на суму – 135 000 грн..</w:t>
      </w:r>
    </w:p>
    <w:p w:rsidR="00BD4529" w:rsidRDefault="00BD4529" w:rsidP="00BD4529">
      <w:pPr>
        <w:ind w:left="12" w:firstLine="708"/>
        <w:contextualSpacing/>
        <w:jc w:val="both"/>
        <w:rPr>
          <w:lang w:val="uk-UA"/>
        </w:rPr>
      </w:pPr>
      <w:r>
        <w:rPr>
          <w:b/>
          <w:u w:val="single"/>
          <w:lang w:val="uk-UA"/>
        </w:rPr>
        <w:t>У ЗОШ № 4:</w:t>
      </w:r>
    </w:p>
    <w:p w:rsidR="00BD4529" w:rsidRDefault="00BD4529" w:rsidP="00BD4529">
      <w:pPr>
        <w:pStyle w:val="a3"/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 xml:space="preserve">проведено косметичний ремонт в укритті («Сніжинка») з облаштуванням санітарної кімнати для учнів з ООП (ЮНІСЕФ); </w:t>
      </w:r>
    </w:p>
    <w:p w:rsidR="00BD4529" w:rsidRDefault="00BD4529" w:rsidP="00BD4529">
      <w:pPr>
        <w:pStyle w:val="a3"/>
        <w:numPr>
          <w:ilvl w:val="0"/>
          <w:numId w:val="10"/>
        </w:numPr>
        <w:jc w:val="both"/>
        <w:rPr>
          <w:lang w:val="uk-UA"/>
        </w:rPr>
      </w:pPr>
      <w:proofErr w:type="spellStart"/>
      <w:r>
        <w:rPr>
          <w:lang w:val="uk-UA"/>
        </w:rPr>
        <w:t>поклеїно</w:t>
      </w:r>
      <w:proofErr w:type="spellEnd"/>
      <w:r>
        <w:rPr>
          <w:lang w:val="uk-UA"/>
        </w:rPr>
        <w:t xml:space="preserve"> броньованою плівкою вікна в школі (ЮНІСЕФ);</w:t>
      </w:r>
    </w:p>
    <w:p w:rsidR="00BD4529" w:rsidRDefault="00BD4529" w:rsidP="00BD4529">
      <w:pPr>
        <w:pStyle w:val="a3"/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проведено косметичний ремонт кабінетів;</w:t>
      </w:r>
    </w:p>
    <w:p w:rsidR="00BD4529" w:rsidRDefault="00BD4529" w:rsidP="00BD4529">
      <w:pPr>
        <w:pStyle w:val="a3"/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здійснено ремонт покрівлі  – 59 523,59 грн.;</w:t>
      </w:r>
    </w:p>
    <w:p w:rsidR="00BD4529" w:rsidRDefault="00BD4529" w:rsidP="00BD4529">
      <w:pPr>
        <w:pStyle w:val="a3"/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проведено поточний ремонт санітарної кімнати – 42 000 грн.</w:t>
      </w:r>
    </w:p>
    <w:p w:rsidR="00BD4529" w:rsidRDefault="00BD4529" w:rsidP="00BD4529">
      <w:pPr>
        <w:contextualSpacing/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b/>
          <w:u w:val="single"/>
          <w:lang w:val="uk-UA"/>
        </w:rPr>
        <w:t>СпШ</w:t>
      </w:r>
      <w:proofErr w:type="spellEnd"/>
      <w:r>
        <w:rPr>
          <w:b/>
          <w:u w:val="single"/>
          <w:lang w:val="uk-UA"/>
        </w:rPr>
        <w:t xml:space="preserve"> № 6</w:t>
      </w:r>
      <w:r>
        <w:rPr>
          <w:lang w:val="uk-UA"/>
        </w:rPr>
        <w:t>:</w:t>
      </w:r>
    </w:p>
    <w:p w:rsidR="00BD4529" w:rsidRDefault="00BD4529" w:rsidP="00BD4529">
      <w:pPr>
        <w:pStyle w:val="a3"/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 xml:space="preserve">проведено косметичні ремонти класних кімнат; </w:t>
      </w:r>
    </w:p>
    <w:p w:rsidR="00BD4529" w:rsidRDefault="00BD4529" w:rsidP="00BD4529">
      <w:pPr>
        <w:pStyle w:val="a3"/>
        <w:numPr>
          <w:ilvl w:val="0"/>
          <w:numId w:val="11"/>
        </w:numPr>
        <w:jc w:val="both"/>
        <w:rPr>
          <w:snapToGrid w:val="0"/>
          <w:lang w:val="uk-UA"/>
        </w:rPr>
      </w:pPr>
      <w:r>
        <w:rPr>
          <w:snapToGrid w:val="0"/>
          <w:lang w:val="uk-UA"/>
        </w:rPr>
        <w:t>здійснюється улаштування укриття в підвалі школи, монтується система вентиляції, проводиться облаштування санітарної кімнати для дітей з ООП, поточний ремонт водопостачання (105 261,33 грн.), поточний ремонт підлоги (94 677,79 грн.);</w:t>
      </w:r>
    </w:p>
    <w:p w:rsidR="00BD4529" w:rsidRDefault="00BD4529" w:rsidP="00BD4529">
      <w:pPr>
        <w:pStyle w:val="a3"/>
        <w:numPr>
          <w:ilvl w:val="0"/>
          <w:numId w:val="11"/>
        </w:numPr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проводяться роботи по обклеюванню вікон школи </w:t>
      </w:r>
      <w:proofErr w:type="spellStart"/>
      <w:r>
        <w:rPr>
          <w:snapToGrid w:val="0"/>
          <w:lang w:val="uk-UA"/>
        </w:rPr>
        <w:t>бронеплівкою</w:t>
      </w:r>
      <w:proofErr w:type="spellEnd"/>
      <w:r>
        <w:rPr>
          <w:snapToGrid w:val="0"/>
          <w:lang w:val="uk-UA"/>
        </w:rPr>
        <w:t xml:space="preserve"> («ЮНІСЕФ»).</w:t>
      </w:r>
    </w:p>
    <w:p w:rsidR="00BD4529" w:rsidRDefault="00BD4529" w:rsidP="00BD4529">
      <w:pPr>
        <w:ind w:left="720"/>
        <w:contextualSpacing/>
        <w:jc w:val="both"/>
        <w:rPr>
          <w:snapToGrid w:val="0"/>
          <w:lang w:val="uk-UA"/>
        </w:rPr>
      </w:pPr>
      <w:r>
        <w:rPr>
          <w:b/>
          <w:snapToGrid w:val="0"/>
          <w:u w:val="single"/>
          <w:lang w:val="uk-UA"/>
        </w:rPr>
        <w:t xml:space="preserve">У </w:t>
      </w:r>
      <w:proofErr w:type="spellStart"/>
      <w:r>
        <w:rPr>
          <w:b/>
          <w:snapToGrid w:val="0"/>
          <w:u w:val="single"/>
          <w:lang w:val="uk-UA"/>
        </w:rPr>
        <w:t>Яблунівському</w:t>
      </w:r>
      <w:proofErr w:type="spellEnd"/>
      <w:r>
        <w:rPr>
          <w:b/>
          <w:snapToGrid w:val="0"/>
          <w:u w:val="single"/>
          <w:lang w:val="uk-UA"/>
        </w:rPr>
        <w:t xml:space="preserve"> НВК</w:t>
      </w:r>
      <w:r>
        <w:rPr>
          <w:snapToGrid w:val="0"/>
          <w:lang w:val="uk-UA"/>
        </w:rPr>
        <w:t xml:space="preserve"> </w:t>
      </w:r>
      <w:proofErr w:type="spellStart"/>
      <w:r>
        <w:rPr>
          <w:snapToGrid w:val="0"/>
          <w:lang w:val="uk-UA"/>
        </w:rPr>
        <w:t>облаштувано</w:t>
      </w:r>
      <w:proofErr w:type="spellEnd"/>
      <w:r>
        <w:rPr>
          <w:snapToGrid w:val="0"/>
          <w:lang w:val="uk-UA"/>
        </w:rPr>
        <w:t xml:space="preserve"> найпростіше укриття, на суму 50 000 грн.</w:t>
      </w:r>
    </w:p>
    <w:p w:rsidR="00BD4529" w:rsidRDefault="00BD4529" w:rsidP="00BD4529">
      <w:pPr>
        <w:ind w:firstLine="708"/>
        <w:contextualSpacing/>
        <w:jc w:val="both"/>
        <w:rPr>
          <w:snapToGrid w:val="0"/>
          <w:lang w:val="uk-UA"/>
        </w:rPr>
      </w:pPr>
      <w:r>
        <w:rPr>
          <w:b/>
          <w:snapToGrid w:val="0"/>
          <w:u w:val="single"/>
          <w:lang w:val="uk-UA"/>
        </w:rPr>
        <w:t xml:space="preserve">У </w:t>
      </w:r>
      <w:proofErr w:type="spellStart"/>
      <w:r>
        <w:rPr>
          <w:b/>
          <w:snapToGrid w:val="0"/>
          <w:u w:val="single"/>
          <w:lang w:val="uk-UA"/>
        </w:rPr>
        <w:t>Межиріцькому</w:t>
      </w:r>
      <w:proofErr w:type="spellEnd"/>
      <w:r>
        <w:rPr>
          <w:b/>
          <w:snapToGrid w:val="0"/>
          <w:u w:val="single"/>
          <w:lang w:val="uk-UA"/>
        </w:rPr>
        <w:t xml:space="preserve"> ліцеї :</w:t>
      </w:r>
    </w:p>
    <w:p w:rsidR="00BD4529" w:rsidRDefault="00BD4529" w:rsidP="00BD4529">
      <w:pPr>
        <w:pStyle w:val="a3"/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проведено внутрішні та зовнішні косметичні ремонти усіх приміщень закладу (кошти відділу освіти – 8 000 грн.);</w:t>
      </w:r>
    </w:p>
    <w:p w:rsidR="00BD4529" w:rsidRDefault="00BD4529" w:rsidP="00BD4529">
      <w:pPr>
        <w:pStyle w:val="a3"/>
        <w:numPr>
          <w:ilvl w:val="0"/>
          <w:numId w:val="12"/>
        </w:numPr>
        <w:jc w:val="both"/>
        <w:rPr>
          <w:lang w:val="uk-UA"/>
        </w:rPr>
      </w:pPr>
      <w:proofErr w:type="spellStart"/>
      <w:r>
        <w:rPr>
          <w:lang w:val="uk-UA"/>
        </w:rPr>
        <w:t>облаштовано</w:t>
      </w:r>
      <w:proofErr w:type="spellEnd"/>
      <w:r>
        <w:rPr>
          <w:lang w:val="uk-UA"/>
        </w:rPr>
        <w:t xml:space="preserve"> «Клас безпеки»: </w:t>
      </w:r>
      <w:proofErr w:type="spellStart"/>
      <w:r>
        <w:rPr>
          <w:lang w:val="uk-UA"/>
        </w:rPr>
        <w:t>поклеїно</w:t>
      </w:r>
      <w:proofErr w:type="spellEnd"/>
      <w:r>
        <w:rPr>
          <w:lang w:val="uk-UA"/>
        </w:rPr>
        <w:t xml:space="preserve">  шпалери, на підлозі покладено лінолеум (кошти відділу освіти – 21 000 грн.); зроблено натяжну стелю, світильник, жалюзі, двері (13 000 грн. – Сергій Якименко </w:t>
      </w:r>
      <w:proofErr w:type="spellStart"/>
      <w:r>
        <w:rPr>
          <w:lang w:val="uk-UA"/>
        </w:rPr>
        <w:t>ЯСП</w:t>
      </w:r>
      <w:proofErr w:type="spellEnd"/>
      <w:r>
        <w:rPr>
          <w:lang w:val="uk-UA"/>
        </w:rPr>
        <w:t xml:space="preserve"> ТОВ «</w:t>
      </w:r>
      <w:proofErr w:type="spellStart"/>
      <w:r>
        <w:rPr>
          <w:lang w:val="uk-UA"/>
        </w:rPr>
        <w:t>Пономар</w:t>
      </w:r>
      <w:proofErr w:type="spellEnd"/>
      <w:r>
        <w:rPr>
          <w:lang w:val="uk-UA"/>
        </w:rPr>
        <w:t xml:space="preserve">»); </w:t>
      </w:r>
    </w:p>
    <w:p w:rsidR="00BD4529" w:rsidRDefault="00BD4529" w:rsidP="00BD4529">
      <w:pPr>
        <w:pStyle w:val="a3"/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 xml:space="preserve">встановлено </w:t>
      </w:r>
      <w:proofErr w:type="spellStart"/>
      <w:r>
        <w:rPr>
          <w:lang w:val="uk-UA"/>
        </w:rPr>
        <w:t>блискавкозахист</w:t>
      </w:r>
      <w:proofErr w:type="spellEnd"/>
      <w:r>
        <w:rPr>
          <w:lang w:val="uk-UA"/>
        </w:rPr>
        <w:t xml:space="preserve"> будівлі школи ( відділ освіти);</w:t>
      </w:r>
    </w:p>
    <w:p w:rsidR="00BD4529" w:rsidRDefault="00BD4529" w:rsidP="00BD4529">
      <w:pPr>
        <w:pStyle w:val="a3"/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проведено поточний ремонт по облаштуванню укриття ;</w:t>
      </w:r>
    </w:p>
    <w:p w:rsidR="00BD4529" w:rsidRDefault="00BD4529" w:rsidP="00BD4529">
      <w:pPr>
        <w:pStyle w:val="a3"/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 xml:space="preserve">встановлено </w:t>
      </w:r>
      <w:proofErr w:type="spellStart"/>
      <w:r>
        <w:t>Wi-Fi</w:t>
      </w:r>
      <w:proofErr w:type="spellEnd"/>
      <w:r>
        <w:t xml:space="preserve"> роутер</w:t>
      </w:r>
      <w:r>
        <w:rPr>
          <w:lang w:val="uk-UA"/>
        </w:rPr>
        <w:t>;</w:t>
      </w:r>
    </w:p>
    <w:p w:rsidR="00BD4529" w:rsidRDefault="00BD4529" w:rsidP="00BD4529">
      <w:pPr>
        <w:pStyle w:val="a3"/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виконано косметичний ремонт класних кімнат.</w:t>
      </w:r>
    </w:p>
    <w:p w:rsidR="00BD4529" w:rsidRDefault="00BD4529" w:rsidP="00BD4529">
      <w:pPr>
        <w:contextualSpacing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u w:val="single"/>
          <w:lang w:val="uk-UA"/>
        </w:rPr>
        <w:t xml:space="preserve">У </w:t>
      </w:r>
      <w:proofErr w:type="spellStart"/>
      <w:r>
        <w:rPr>
          <w:b/>
          <w:u w:val="single"/>
          <w:lang w:val="uk-UA"/>
        </w:rPr>
        <w:t>Хмільнянському</w:t>
      </w:r>
      <w:proofErr w:type="spellEnd"/>
      <w:r>
        <w:rPr>
          <w:b/>
          <w:u w:val="single"/>
          <w:lang w:val="uk-UA"/>
        </w:rPr>
        <w:t xml:space="preserve"> ліцеї:</w:t>
      </w:r>
    </w:p>
    <w:p w:rsidR="00BD4529" w:rsidRDefault="00BD4529" w:rsidP="00BD4529">
      <w:pPr>
        <w:pStyle w:val="a3"/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проведено ремонт укриття: організація аварійного виходу (побудова накриття, сходів, прорізка отвору для дверей, встановлення дверей) – 200 000 грн.; бетонування (вирівнювання) підлоги – 50 000 грн.; вогнезахисна обробку оздоблення стін та стелі на шляхах евакуації з укриття (фарба, документація); ремонт системи опалення; побілка стін і стелі;</w:t>
      </w:r>
    </w:p>
    <w:p w:rsidR="00BD4529" w:rsidRDefault="00BD4529" w:rsidP="00BD4529">
      <w:pPr>
        <w:pStyle w:val="a3"/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косметичний ремонт приміщень закладу (фарба, шпалери, світильники);</w:t>
      </w:r>
    </w:p>
    <w:p w:rsidR="00BD4529" w:rsidRDefault="00BD4529" w:rsidP="00BD4529">
      <w:pPr>
        <w:pStyle w:val="a3"/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благоустрій території (фарбування парканів, дитячого майданчику, санітарних кімнат, планування території).</w:t>
      </w:r>
    </w:p>
    <w:p w:rsidR="00BD4529" w:rsidRDefault="00BD4529" w:rsidP="00BD4529">
      <w:pPr>
        <w:contextualSpacing/>
        <w:jc w:val="both"/>
        <w:rPr>
          <w:lang w:val="uk-UA"/>
        </w:rPr>
      </w:pPr>
      <w:r>
        <w:rPr>
          <w:b/>
          <w:u w:val="single"/>
          <w:lang w:val="uk-UA"/>
        </w:rPr>
        <w:t>У ЗДО «Сонечко»</w:t>
      </w:r>
      <w:r>
        <w:rPr>
          <w:lang w:val="uk-UA"/>
        </w:rPr>
        <w:t xml:space="preserve"> :</w:t>
      </w:r>
    </w:p>
    <w:p w:rsidR="00BD4529" w:rsidRDefault="00BD4529" w:rsidP="00BD4529">
      <w:pPr>
        <w:pStyle w:val="a3"/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проведено поточний ремонт санвузлів – 198 000 грн.;</w:t>
      </w:r>
    </w:p>
    <w:p w:rsidR="00BD4529" w:rsidRDefault="00BD4529" w:rsidP="00BD4529">
      <w:pPr>
        <w:pStyle w:val="a3"/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 xml:space="preserve">розпочато часткову заміну </w:t>
      </w:r>
      <w:proofErr w:type="spellStart"/>
      <w:r>
        <w:rPr>
          <w:lang w:val="uk-UA"/>
        </w:rPr>
        <w:t>склопокетів</w:t>
      </w:r>
      <w:proofErr w:type="spellEnd"/>
      <w:r>
        <w:rPr>
          <w:lang w:val="uk-UA"/>
        </w:rPr>
        <w:t>;</w:t>
      </w:r>
    </w:p>
    <w:p w:rsidR="00BD4529" w:rsidRDefault="00BD4529" w:rsidP="00BD4529">
      <w:pPr>
        <w:pStyle w:val="a3"/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розпочато ремонт найпростішого укриття у ВПУ 23.</w:t>
      </w:r>
    </w:p>
    <w:p w:rsidR="00BD4529" w:rsidRDefault="00BD4529" w:rsidP="00BD4529">
      <w:pPr>
        <w:contextualSpacing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У ЗДО «Дзвіночок»:</w:t>
      </w:r>
    </w:p>
    <w:p w:rsidR="00BD4529" w:rsidRDefault="00BD4529" w:rsidP="00BD4529">
      <w:pPr>
        <w:pStyle w:val="a3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проведено косметичний ремонт спортивної зали та груп;</w:t>
      </w:r>
    </w:p>
    <w:p w:rsidR="00BD4529" w:rsidRDefault="00BD4529" w:rsidP="00BD4529">
      <w:pPr>
        <w:pStyle w:val="a3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пофарбовані ігрові споруди на майданчиках;</w:t>
      </w:r>
    </w:p>
    <w:p w:rsidR="00BD4529" w:rsidRDefault="00BD4529" w:rsidP="00BD4529">
      <w:pPr>
        <w:pStyle w:val="a3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косметичний ремонт комори методичного кабінету;</w:t>
      </w:r>
    </w:p>
    <w:p w:rsidR="00BD4529" w:rsidRDefault="00BD4529" w:rsidP="00BD4529">
      <w:pPr>
        <w:pStyle w:val="a3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поточний ремонт сантехніки – 19 946,31 грн.;</w:t>
      </w:r>
    </w:p>
    <w:p w:rsidR="00BD4529" w:rsidRDefault="00BD4529" w:rsidP="00BD4529">
      <w:pPr>
        <w:pStyle w:val="a3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поточний ремонт каналізації – 18 921,43 грн.</w:t>
      </w:r>
    </w:p>
    <w:p w:rsidR="00BD4529" w:rsidRDefault="00BD4529" w:rsidP="00BD4529">
      <w:pPr>
        <w:contextualSpacing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У ЗДО «Зайчик»:</w:t>
      </w:r>
    </w:p>
    <w:p w:rsidR="00BD4529" w:rsidRDefault="00BD4529" w:rsidP="00BD4529">
      <w:pPr>
        <w:pStyle w:val="a3"/>
        <w:numPr>
          <w:ilvl w:val="0"/>
          <w:numId w:val="16"/>
        </w:numPr>
        <w:jc w:val="both"/>
        <w:rPr>
          <w:lang w:val="uk-UA"/>
        </w:rPr>
      </w:pPr>
      <w:r>
        <w:rPr>
          <w:lang w:val="uk-UA"/>
        </w:rPr>
        <w:t>здійснено поточний ремонт каналізації у харчоблоці, укритті, пральні – 74 987,49 грн.;</w:t>
      </w:r>
    </w:p>
    <w:p w:rsidR="00BD4529" w:rsidRDefault="00BD4529" w:rsidP="00BD4529">
      <w:pPr>
        <w:pStyle w:val="a3"/>
        <w:numPr>
          <w:ilvl w:val="0"/>
          <w:numId w:val="16"/>
        </w:numPr>
        <w:jc w:val="both"/>
        <w:rPr>
          <w:lang w:val="uk-UA"/>
        </w:rPr>
      </w:pPr>
      <w:r>
        <w:rPr>
          <w:lang w:val="uk-UA"/>
        </w:rPr>
        <w:lastRenderedPageBreak/>
        <w:t>виконано поточний ремонт бетонного вимощення – 196 823,25 грн.;</w:t>
      </w:r>
    </w:p>
    <w:p w:rsidR="00BD4529" w:rsidRDefault="00BD4529" w:rsidP="00BD4529">
      <w:pPr>
        <w:pStyle w:val="a3"/>
        <w:numPr>
          <w:ilvl w:val="0"/>
          <w:numId w:val="16"/>
        </w:numPr>
        <w:jc w:val="both"/>
        <w:rPr>
          <w:lang w:val="uk-UA"/>
        </w:rPr>
      </w:pPr>
      <w:r>
        <w:rPr>
          <w:lang w:val="uk-UA"/>
        </w:rPr>
        <w:t>зроблений ремонт покрівлі – 133 993,92 грн.;</w:t>
      </w:r>
    </w:p>
    <w:p w:rsidR="00BD4529" w:rsidRDefault="00BD4529" w:rsidP="00BD4529">
      <w:pPr>
        <w:pStyle w:val="a3"/>
        <w:numPr>
          <w:ilvl w:val="0"/>
          <w:numId w:val="16"/>
        </w:numPr>
        <w:jc w:val="both"/>
        <w:rPr>
          <w:lang w:val="uk-UA"/>
        </w:rPr>
      </w:pPr>
      <w:r>
        <w:rPr>
          <w:lang w:val="uk-UA"/>
        </w:rPr>
        <w:t>розпочато ремонт балкону музичної зали.</w:t>
      </w:r>
    </w:p>
    <w:p w:rsidR="00BD4529" w:rsidRDefault="00BD4529" w:rsidP="00BD4529">
      <w:pPr>
        <w:contextualSpacing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У ЗДО «Дударик»:</w:t>
      </w:r>
    </w:p>
    <w:p w:rsidR="00BD4529" w:rsidRDefault="00BD4529" w:rsidP="00BD4529">
      <w:pPr>
        <w:pStyle w:val="a3"/>
        <w:numPr>
          <w:ilvl w:val="0"/>
          <w:numId w:val="17"/>
        </w:numPr>
        <w:jc w:val="both"/>
        <w:rPr>
          <w:bCs/>
          <w:color w:val="000000"/>
          <w:lang w:val="uk-UA"/>
        </w:rPr>
      </w:pPr>
      <w:r>
        <w:rPr>
          <w:lang w:val="uk-UA"/>
        </w:rPr>
        <w:t xml:space="preserve">проведено поточний ремонт </w:t>
      </w:r>
      <w:r>
        <w:rPr>
          <w:bCs/>
          <w:color w:val="000000"/>
          <w:lang w:val="uk-UA"/>
        </w:rPr>
        <w:t>малих ігрових споруд на майданчиках;</w:t>
      </w:r>
    </w:p>
    <w:p w:rsidR="00BD4529" w:rsidRDefault="00BD4529" w:rsidP="00BD4529">
      <w:pPr>
        <w:pStyle w:val="a3"/>
        <w:numPr>
          <w:ilvl w:val="0"/>
          <w:numId w:val="17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поточний ремонт найпростішого укриття – 45 000 грн.</w:t>
      </w:r>
    </w:p>
    <w:p w:rsidR="00BD4529" w:rsidRDefault="00BD4529" w:rsidP="00BD4529">
      <w:pPr>
        <w:contextualSpacing/>
        <w:jc w:val="both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>У ЗДО «Білочка»:</w:t>
      </w:r>
    </w:p>
    <w:p w:rsidR="00BD4529" w:rsidRDefault="00BD4529" w:rsidP="00BD4529">
      <w:pPr>
        <w:pStyle w:val="a3"/>
        <w:numPr>
          <w:ilvl w:val="0"/>
          <w:numId w:val="18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здійснено поточний ремонт покрівлі – 15 548,03 грн.;</w:t>
      </w:r>
    </w:p>
    <w:p w:rsidR="00BD4529" w:rsidRDefault="00BD4529" w:rsidP="00BD4529">
      <w:pPr>
        <w:pStyle w:val="a3"/>
        <w:numPr>
          <w:ilvl w:val="0"/>
          <w:numId w:val="18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улаштовано пандус в тимчасовому укритті «Спарта» - 18 000 грн.</w:t>
      </w:r>
    </w:p>
    <w:p w:rsidR="00BD4529" w:rsidRDefault="00BD4529" w:rsidP="00BD4529">
      <w:pPr>
        <w:contextualSpacing/>
        <w:jc w:val="both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>У ЗДО «Теремок»:</w:t>
      </w:r>
    </w:p>
    <w:p w:rsidR="00BD4529" w:rsidRDefault="00BD4529" w:rsidP="00BD4529">
      <w:pPr>
        <w:pStyle w:val="a3"/>
        <w:numPr>
          <w:ilvl w:val="0"/>
          <w:numId w:val="19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проведено поточний ремонт сантехніки – 28 421,21 грн.;</w:t>
      </w:r>
    </w:p>
    <w:p w:rsidR="00BD4529" w:rsidRDefault="00BD4529" w:rsidP="00BD4529">
      <w:pPr>
        <w:pStyle w:val="a3"/>
        <w:numPr>
          <w:ilvl w:val="0"/>
          <w:numId w:val="19"/>
        </w:numPr>
        <w:jc w:val="both"/>
        <w:rPr>
          <w:bCs/>
          <w:color w:val="000000"/>
          <w:lang w:val="uk-UA"/>
        </w:rPr>
      </w:pPr>
      <w:proofErr w:type="spellStart"/>
      <w:r>
        <w:rPr>
          <w:bCs/>
          <w:color w:val="000000"/>
          <w:lang w:val="uk-UA"/>
        </w:rPr>
        <w:t>облаштовано</w:t>
      </w:r>
      <w:proofErr w:type="spellEnd"/>
      <w:r>
        <w:rPr>
          <w:bCs/>
          <w:color w:val="000000"/>
          <w:lang w:val="uk-UA"/>
        </w:rPr>
        <w:t xml:space="preserve"> найпростіше укриття (Шевченка,17) – 180 000 грн.;</w:t>
      </w:r>
    </w:p>
    <w:p w:rsidR="00BD4529" w:rsidRDefault="00BD4529" w:rsidP="00BD4529">
      <w:pPr>
        <w:pStyle w:val="a3"/>
        <w:numPr>
          <w:ilvl w:val="0"/>
          <w:numId w:val="19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здійснено ремонт спортивної зали (участь в </w:t>
      </w:r>
      <w:proofErr w:type="spellStart"/>
      <w:r>
        <w:rPr>
          <w:bCs/>
          <w:color w:val="000000"/>
          <w:lang w:val="uk-UA"/>
        </w:rPr>
        <w:t>проєкті</w:t>
      </w:r>
      <w:proofErr w:type="spellEnd"/>
      <w:r>
        <w:rPr>
          <w:bCs/>
          <w:color w:val="000000"/>
          <w:lang w:val="uk-UA"/>
        </w:rPr>
        <w:t xml:space="preserve"> МХП Громаді в конкурсі «Простір фізичного та ментального здоров’я «Разом»»).</w:t>
      </w:r>
    </w:p>
    <w:p w:rsidR="00BD4529" w:rsidRDefault="00BD4529" w:rsidP="00BD4529">
      <w:pPr>
        <w:contextualSpacing/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u w:val="single"/>
          <w:lang w:val="uk-UA"/>
        </w:rPr>
        <w:t>У ЗДО «Садко»</w:t>
      </w:r>
      <w:r>
        <w:rPr>
          <w:bCs/>
          <w:color w:val="000000"/>
          <w:lang w:val="uk-UA"/>
        </w:rPr>
        <w:t xml:space="preserve"> проведено облаштування найпростішого укриття – 198 000 грн.</w:t>
      </w:r>
    </w:p>
    <w:p w:rsidR="00BD4529" w:rsidRDefault="00BD4529" w:rsidP="00BD4529">
      <w:pPr>
        <w:contextualSpacing/>
        <w:jc w:val="both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>У ЗДО «Веселка»:</w:t>
      </w:r>
    </w:p>
    <w:p w:rsidR="00BD4529" w:rsidRDefault="00BD4529" w:rsidP="00BD4529">
      <w:pPr>
        <w:pStyle w:val="a3"/>
        <w:numPr>
          <w:ilvl w:val="0"/>
          <w:numId w:val="20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здійснено поточний ремонт системи опалення в актовій залі –  90 069,00 грн.;</w:t>
      </w:r>
    </w:p>
    <w:p w:rsidR="00BD4529" w:rsidRDefault="00BD4529" w:rsidP="00BD4529">
      <w:pPr>
        <w:pStyle w:val="a3"/>
        <w:numPr>
          <w:ilvl w:val="0"/>
          <w:numId w:val="20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проведено ремонт каналізації – 55 973,89 грн.;</w:t>
      </w:r>
    </w:p>
    <w:p w:rsidR="00BD4529" w:rsidRDefault="00BD4529" w:rsidP="00BD4529">
      <w:pPr>
        <w:pStyle w:val="a3"/>
        <w:numPr>
          <w:ilvl w:val="0"/>
          <w:numId w:val="20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ремонт системи водопостачання в укритті – 59 100,00 грн.</w:t>
      </w:r>
    </w:p>
    <w:p w:rsidR="00BD4529" w:rsidRDefault="00BD4529" w:rsidP="00BD4529">
      <w:pPr>
        <w:contextualSpacing/>
        <w:jc w:val="both"/>
        <w:rPr>
          <w:b/>
          <w:bCs/>
          <w:color w:val="000000"/>
          <w:u w:val="single"/>
          <w:lang w:val="uk-UA"/>
        </w:rPr>
      </w:pPr>
      <w:r>
        <w:rPr>
          <w:b/>
          <w:bCs/>
          <w:color w:val="000000"/>
          <w:u w:val="single"/>
          <w:lang w:val="uk-UA"/>
        </w:rPr>
        <w:t>У СЮТ:</w:t>
      </w:r>
    </w:p>
    <w:p w:rsidR="00BD4529" w:rsidRDefault="00BD4529" w:rsidP="00BD4529">
      <w:pPr>
        <w:pStyle w:val="a3"/>
        <w:numPr>
          <w:ilvl w:val="0"/>
          <w:numId w:val="21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здійснено косметичний ремонт кабінетів;</w:t>
      </w:r>
    </w:p>
    <w:p w:rsidR="00BD4529" w:rsidRDefault="00BD4529" w:rsidP="00BD4529">
      <w:pPr>
        <w:pStyle w:val="a3"/>
        <w:numPr>
          <w:ilvl w:val="0"/>
          <w:numId w:val="21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поточний ремонт водопостачання – 7 200 грн.;</w:t>
      </w:r>
    </w:p>
    <w:p w:rsidR="00BD4529" w:rsidRDefault="00BD4529" w:rsidP="00BD4529">
      <w:pPr>
        <w:pStyle w:val="a3"/>
        <w:numPr>
          <w:ilvl w:val="0"/>
          <w:numId w:val="21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поточний ремонт каналізації – 5 000 грн.;</w:t>
      </w:r>
    </w:p>
    <w:p w:rsidR="00BD4529" w:rsidRDefault="00BD4529" w:rsidP="00BD4529">
      <w:pPr>
        <w:pStyle w:val="a3"/>
        <w:numPr>
          <w:ilvl w:val="0"/>
          <w:numId w:val="21"/>
        </w:num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сантехнічні роботи – 15 000 грн.</w:t>
      </w:r>
    </w:p>
    <w:p w:rsidR="00BD4529" w:rsidRDefault="00BD4529" w:rsidP="00BD4529">
      <w:pPr>
        <w:contextualSpacing/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u w:val="single"/>
          <w:lang w:val="uk-UA"/>
        </w:rPr>
        <w:t>У КМЦТ</w:t>
      </w:r>
      <w:r>
        <w:rPr>
          <w:bCs/>
          <w:color w:val="000000"/>
          <w:lang w:val="uk-UA"/>
        </w:rPr>
        <w:t xml:space="preserve"> проведено поточний ремонт системи водопостачання – 11 791,72 грн.</w:t>
      </w:r>
    </w:p>
    <w:p w:rsidR="00BD4529" w:rsidRDefault="00BD4529" w:rsidP="00BD4529">
      <w:pPr>
        <w:contextualSpacing/>
        <w:jc w:val="both"/>
        <w:rPr>
          <w:bCs/>
          <w:color w:val="000000"/>
          <w:lang w:val="uk-UA"/>
        </w:rPr>
      </w:pPr>
    </w:p>
    <w:p w:rsidR="00BD4529" w:rsidRDefault="00BD4529" w:rsidP="00BD4529">
      <w:pPr>
        <w:contextualSpacing/>
        <w:jc w:val="both"/>
        <w:rPr>
          <w:bCs/>
          <w:color w:val="000000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lang w:val="uk-UA"/>
        </w:rPr>
        <w:t xml:space="preserve">У 2023/2024 навчальному році </w:t>
      </w:r>
      <w:r>
        <w:rPr>
          <w:lang w:val="uk-UA"/>
        </w:rPr>
        <w:t xml:space="preserve">всі заклади освіти громади мають власні або орендовані споруди цивільного захисту.  Укриття учасників освітнього процесу організовано у 8 власних та 10 орендованих укриттях. </w:t>
      </w:r>
      <w:proofErr w:type="spellStart"/>
      <w:r>
        <w:rPr>
          <w:lang w:val="uk-UA"/>
        </w:rPr>
        <w:t>Облаштовано</w:t>
      </w:r>
      <w:proofErr w:type="spellEnd"/>
      <w:r>
        <w:rPr>
          <w:lang w:val="uk-UA"/>
        </w:rPr>
        <w:t xml:space="preserve"> нові укриття у </w:t>
      </w:r>
      <w:proofErr w:type="spellStart"/>
      <w:r>
        <w:rPr>
          <w:lang w:val="uk-UA"/>
        </w:rPr>
        <w:t>Яблунівському</w:t>
      </w:r>
      <w:proofErr w:type="spellEnd"/>
      <w:r>
        <w:rPr>
          <w:lang w:val="uk-UA"/>
        </w:rPr>
        <w:t xml:space="preserve"> НВК та ЗДО «Дударик». У ЗДО «Сонечко» триває робота над облаштуванням укриття. Вищевказані заклади освіти також зможуть організувати освітній процес за очною формою навчання. </w:t>
      </w:r>
    </w:p>
    <w:p w:rsidR="00BD4529" w:rsidRDefault="00BD4529" w:rsidP="00BD4529">
      <w:pPr>
        <w:ind w:firstLine="720"/>
        <w:contextualSpacing/>
        <w:jc w:val="both"/>
        <w:rPr>
          <w:color w:val="202124"/>
          <w:shd w:val="clear" w:color="auto" w:fill="FFFFFF"/>
          <w:lang w:val="uk-UA"/>
        </w:rPr>
      </w:pPr>
      <w:r>
        <w:rPr>
          <w:lang w:val="uk-UA"/>
        </w:rPr>
        <w:t xml:space="preserve">У закладах освіти Канівської МТГ продовжується робота над облаштуванням «Класів безпеки». Це </w:t>
      </w:r>
      <w:r>
        <w:rPr>
          <w:color w:val="202124"/>
          <w:shd w:val="clear" w:color="auto" w:fill="FFFFFF"/>
          <w:lang w:val="uk-UA"/>
        </w:rPr>
        <w:t xml:space="preserve">всеукраїнський </w:t>
      </w:r>
      <w:proofErr w:type="spellStart"/>
      <w:r>
        <w:rPr>
          <w:color w:val="202124"/>
          <w:shd w:val="clear" w:color="auto" w:fill="FFFFFF"/>
          <w:lang w:val="uk-UA"/>
        </w:rPr>
        <w:t>проєкт</w:t>
      </w:r>
      <w:proofErr w:type="spellEnd"/>
      <w:r>
        <w:rPr>
          <w:color w:val="202124"/>
          <w:shd w:val="clear" w:color="auto" w:fill="FFFFFF"/>
          <w:lang w:val="uk-UA"/>
        </w:rPr>
        <w:t>, мета якого вивчення правил пожежної, мінної</w:t>
      </w:r>
      <w:r>
        <w:rPr>
          <w:color w:val="202124"/>
          <w:shd w:val="clear" w:color="auto" w:fill="FFFFFF"/>
        </w:rPr>
        <w:t> </w:t>
      </w:r>
      <w:r>
        <w:rPr>
          <w:color w:val="040C28"/>
          <w:lang w:val="uk-UA"/>
        </w:rPr>
        <w:t>безпеки</w:t>
      </w:r>
      <w:r>
        <w:rPr>
          <w:color w:val="202124"/>
          <w:shd w:val="clear" w:color="auto" w:fill="FFFFFF"/>
        </w:rPr>
        <w:t> </w:t>
      </w:r>
      <w:r>
        <w:rPr>
          <w:color w:val="202124"/>
          <w:shd w:val="clear" w:color="auto" w:fill="FFFFFF"/>
          <w:lang w:val="uk-UA"/>
        </w:rPr>
        <w:t xml:space="preserve">та цивільного захисту, ознайомлення з алгоритмом дій у разі виникнення надзвичайних ситуацій, формування в учнів навичок надання </w:t>
      </w:r>
      <w:proofErr w:type="spellStart"/>
      <w:r>
        <w:rPr>
          <w:color w:val="202124"/>
          <w:shd w:val="clear" w:color="auto" w:fill="FFFFFF"/>
          <w:lang w:val="uk-UA"/>
        </w:rPr>
        <w:t>домедичної</w:t>
      </w:r>
      <w:proofErr w:type="spellEnd"/>
      <w:r>
        <w:rPr>
          <w:color w:val="202124"/>
          <w:shd w:val="clear" w:color="auto" w:fill="FFFFFF"/>
          <w:lang w:val="uk-UA"/>
        </w:rPr>
        <w:t xml:space="preserve"> допомоги. Наразі у закладах </w:t>
      </w:r>
      <w:proofErr w:type="spellStart"/>
      <w:r>
        <w:rPr>
          <w:color w:val="202124"/>
          <w:shd w:val="clear" w:color="auto" w:fill="FFFFFF"/>
          <w:lang w:val="uk-UA"/>
        </w:rPr>
        <w:t>облаштовані</w:t>
      </w:r>
      <w:proofErr w:type="spellEnd"/>
      <w:r>
        <w:rPr>
          <w:color w:val="202124"/>
          <w:shd w:val="clear" w:color="auto" w:fill="FFFFFF"/>
          <w:lang w:val="uk-UA"/>
        </w:rPr>
        <w:t xml:space="preserve"> кабінети, триває їх наповнення наочним матеріалом: придбано тематичні плакати, набір макетів мін, турнікети. Робота з облаштування цих класів продовжується. </w:t>
      </w:r>
    </w:p>
    <w:p w:rsidR="00BD4529" w:rsidRDefault="00BD4529" w:rsidP="00BD4529">
      <w:pPr>
        <w:ind w:firstLine="720"/>
        <w:contextualSpacing/>
        <w:jc w:val="both"/>
        <w:rPr>
          <w:lang w:val="uk-UA"/>
        </w:rPr>
      </w:pPr>
      <w:r>
        <w:rPr>
          <w:lang w:val="uk-UA"/>
        </w:rPr>
        <w:t xml:space="preserve">Для виконання першочергових заходів з підготовки матеріально-технічної бази закладів освіти до нового навчального року було витрачено – </w:t>
      </w:r>
      <w:r>
        <w:rPr>
          <w:b/>
          <w:lang w:val="uk-UA"/>
        </w:rPr>
        <w:t>7 062 248,74</w:t>
      </w:r>
      <w:r>
        <w:rPr>
          <w:lang w:val="uk-UA"/>
        </w:rPr>
        <w:t xml:space="preserve"> грн.</w:t>
      </w:r>
    </w:p>
    <w:p w:rsidR="00BD4529" w:rsidRDefault="00BD4529" w:rsidP="00BD4529">
      <w:pPr>
        <w:contextualSpacing/>
        <w:jc w:val="both"/>
        <w:rPr>
          <w:lang w:val="uk-UA"/>
        </w:rPr>
      </w:pPr>
      <w:r>
        <w:rPr>
          <w:bCs/>
          <w:color w:val="000000"/>
          <w:lang w:val="uk-UA"/>
        </w:rPr>
        <w:tab/>
        <w:t xml:space="preserve">На жаль, залишається ряд проблемних питань, що потребують вирішення. </w:t>
      </w:r>
      <w:r>
        <w:rPr>
          <w:lang w:val="uk-UA"/>
        </w:rPr>
        <w:t>Нагальним є ремонт дахів та покрівель в гімназії імені Івана Франка, ЗДО «Сонечко», ЗДО «Дзвіночок». З метою створення безпечних умов життєдіяльності всіх учасників навчально-виховного процесу, необхідно: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замінити дерев’яні віконні рами, що вичерпали свій ресурс, на сучасні металопластикові в  гімназії імені Івана Франка, «Віночок», «Садко»,  «Дзвіночок», «Сонечко», «Дударик», «Зайчик», СЮТ, КМЦТ, ЗЗСО № 3 (орієнтована вартість 4 млн. грн.);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встановити </w:t>
      </w:r>
      <w:r>
        <w:rPr>
          <w:rFonts w:eastAsia="Calibri"/>
          <w:lang w:val="uk-UA"/>
        </w:rPr>
        <w:t>автоматичну пожежну сигналізацію з виводом сигналу на пульт цілодобового пожежного спостереження</w:t>
      </w:r>
      <w:r>
        <w:rPr>
          <w:lang w:val="uk-UA"/>
        </w:rPr>
        <w:t xml:space="preserve"> в усіх закладах освіти (за винятком ЗОШ № 4, </w:t>
      </w:r>
      <w:proofErr w:type="spellStart"/>
      <w:r>
        <w:rPr>
          <w:lang w:val="uk-UA"/>
        </w:rPr>
        <w:t>СпШ</w:t>
      </w:r>
      <w:proofErr w:type="spellEnd"/>
      <w:r>
        <w:rPr>
          <w:lang w:val="uk-UA"/>
        </w:rPr>
        <w:t xml:space="preserve"> № 6) (орієнтована вартість 4 млн. грн.);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rFonts w:eastAsia="Calibri"/>
          <w:lang w:val="uk-UA"/>
        </w:rPr>
        <w:t xml:space="preserve">виконати  вогнезахисну обробку </w:t>
      </w:r>
      <w:r>
        <w:rPr>
          <w:lang w:val="uk-UA"/>
        </w:rPr>
        <w:t>дерев’яних конструкцій дахів, в чотирьох школах та трьох садах (орієнтована вартість 200 тис. грн.);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proofErr w:type="spellStart"/>
      <w:r>
        <w:rPr>
          <w:rFonts w:eastAsia="Calibri"/>
          <w:lang w:val="uk-UA"/>
        </w:rPr>
        <w:lastRenderedPageBreak/>
        <w:t>о</w:t>
      </w:r>
      <w:r w:rsidRPr="00437881">
        <w:rPr>
          <w:rFonts w:eastAsia="Calibri"/>
          <w:lang w:val="uk-UA"/>
        </w:rPr>
        <w:t>бладна</w:t>
      </w:r>
      <w:r>
        <w:rPr>
          <w:rFonts w:eastAsia="Calibri"/>
          <w:lang w:val="uk-UA"/>
        </w:rPr>
        <w:t>ти</w:t>
      </w:r>
      <w:r w:rsidRPr="00437881">
        <w:rPr>
          <w:rFonts w:eastAsia="Calibri"/>
          <w:lang w:val="uk-UA"/>
        </w:rPr>
        <w:t>приміщен</w:t>
      </w:r>
      <w:r>
        <w:rPr>
          <w:rFonts w:eastAsia="Calibri"/>
          <w:lang w:val="uk-UA"/>
        </w:rPr>
        <w:t>ня</w:t>
      </w:r>
      <w:r w:rsidRPr="00437881">
        <w:rPr>
          <w:rFonts w:eastAsia="Calibri"/>
          <w:lang w:val="uk-UA"/>
        </w:rPr>
        <w:t>електрощитов</w:t>
      </w:r>
      <w:r>
        <w:rPr>
          <w:rFonts w:eastAsia="Calibri"/>
          <w:lang w:val="uk-UA"/>
        </w:rPr>
        <w:t>их</w:t>
      </w:r>
      <w:r w:rsidRPr="00437881">
        <w:rPr>
          <w:rFonts w:eastAsia="Calibri"/>
          <w:lang w:val="uk-UA"/>
        </w:rPr>
        <w:t>протипожежнимидверима</w:t>
      </w:r>
      <w:proofErr w:type="spellEnd"/>
      <w:r w:rsidRPr="00437881">
        <w:rPr>
          <w:rFonts w:eastAsia="Calibri"/>
          <w:lang w:val="uk-UA"/>
        </w:rPr>
        <w:t xml:space="preserve"> з </w:t>
      </w:r>
      <w:proofErr w:type="spellStart"/>
      <w:r w:rsidRPr="00437881">
        <w:rPr>
          <w:rFonts w:eastAsia="Calibri"/>
          <w:lang w:val="uk-UA"/>
        </w:rPr>
        <w:t>межеювогнестійкості</w:t>
      </w:r>
      <w:proofErr w:type="spellEnd"/>
      <w:r w:rsidRPr="00437881">
        <w:rPr>
          <w:rFonts w:eastAsia="Calibri"/>
          <w:lang w:val="uk-UA"/>
        </w:rPr>
        <w:t xml:space="preserve"> не менше за </w:t>
      </w:r>
      <w:proofErr w:type="spellStart"/>
      <w:r w:rsidRPr="00437881">
        <w:rPr>
          <w:rFonts w:eastAsia="Calibri"/>
          <w:lang w:val="uk-UA"/>
        </w:rPr>
        <w:t>ЕІ</w:t>
      </w:r>
      <w:proofErr w:type="spellEnd"/>
      <w:r w:rsidRPr="00437881">
        <w:rPr>
          <w:rFonts w:eastAsia="Calibri"/>
          <w:lang w:val="uk-UA"/>
        </w:rPr>
        <w:t xml:space="preserve"> 30</w:t>
      </w:r>
      <w:r>
        <w:rPr>
          <w:rFonts w:eastAsia="Calibri"/>
          <w:lang w:val="uk-UA"/>
        </w:rPr>
        <w:t>, в двох ЗЗСО та чотирьох ЗДО (орієнтована вартість 80 тис. грн.);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провести технічне обслуговування пожежних кранів з перевіркою на працездатність шляхом пуску води в усіх закладах освіти;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провести лабораторні випробування опору ізоляції мережі освітлення, заземлюючих пристроїв та пристроїв грозозахисту в усіх закладах освіти (орієнтована вартість 90 тис. грн.) – вересень 2023 року;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часткова замінити електричну мережу в корпусі № 2 гімназії імені Івана Франка, ЗДО «Віночок», «Дударик», «Дзвіночок», «Сонечко», «Зайчик»;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будівництво теплого внутрішнього туалету  для </w:t>
      </w:r>
      <w:proofErr w:type="spellStart"/>
      <w:r>
        <w:rPr>
          <w:lang w:val="uk-UA"/>
        </w:rPr>
        <w:t>Хмільнянського</w:t>
      </w:r>
      <w:proofErr w:type="spellEnd"/>
      <w:r>
        <w:rPr>
          <w:lang w:val="uk-UA"/>
        </w:rPr>
        <w:t xml:space="preserve"> ліцею 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замінити лічильник газу в котельні СЮТ;</w:t>
      </w:r>
    </w:p>
    <w:p w:rsidR="00BD4529" w:rsidRDefault="00BD4529" w:rsidP="00BD4529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облаштувати пандусами центральні входи до закладів освіти: всі ЗДО, гімназія імені Івана Франка, </w:t>
      </w:r>
      <w:proofErr w:type="spellStart"/>
      <w:r>
        <w:rPr>
          <w:lang w:val="uk-UA"/>
        </w:rPr>
        <w:t>Яблунівський</w:t>
      </w:r>
      <w:proofErr w:type="spellEnd"/>
      <w:r>
        <w:rPr>
          <w:lang w:val="uk-UA"/>
        </w:rPr>
        <w:t xml:space="preserve"> НВК, </w:t>
      </w:r>
      <w:proofErr w:type="spellStart"/>
      <w:r>
        <w:rPr>
          <w:lang w:val="uk-UA"/>
        </w:rPr>
        <w:t>Хмільнянський</w:t>
      </w:r>
      <w:proofErr w:type="spellEnd"/>
      <w:r>
        <w:rPr>
          <w:lang w:val="uk-UA"/>
        </w:rPr>
        <w:t xml:space="preserve"> ліцей, </w:t>
      </w:r>
      <w:proofErr w:type="spellStart"/>
      <w:r>
        <w:rPr>
          <w:lang w:val="uk-UA"/>
        </w:rPr>
        <w:t>Межирицький</w:t>
      </w:r>
      <w:proofErr w:type="spellEnd"/>
      <w:r>
        <w:rPr>
          <w:lang w:val="uk-UA"/>
        </w:rPr>
        <w:t xml:space="preserve"> ліцей.</w:t>
      </w:r>
    </w:p>
    <w:p w:rsidR="00BD4529" w:rsidRDefault="00BD4529" w:rsidP="00BD4529">
      <w:pPr>
        <w:ind w:firstLine="708"/>
        <w:jc w:val="both"/>
        <w:rPr>
          <w:lang w:val="uk-UA"/>
        </w:rPr>
      </w:pPr>
      <w:r>
        <w:rPr>
          <w:lang w:val="uk-UA"/>
        </w:rPr>
        <w:t xml:space="preserve">Всього для належного функціонування закладів освіти Канівської МТГ необхідно близько </w:t>
      </w:r>
      <w:r>
        <w:rPr>
          <w:b/>
          <w:lang w:val="uk-UA"/>
        </w:rPr>
        <w:t>65 307 238,89 грн.</w:t>
      </w:r>
    </w:p>
    <w:p w:rsidR="00BD4529" w:rsidRDefault="00BD4529" w:rsidP="00BD4529">
      <w:pPr>
        <w:ind w:firstLine="708"/>
        <w:contextualSpacing/>
        <w:jc w:val="both"/>
        <w:rPr>
          <w:lang w:val="uk-UA"/>
        </w:rPr>
      </w:pPr>
      <w:r>
        <w:rPr>
          <w:lang w:val="uk-UA"/>
        </w:rPr>
        <w:t>Питання безпечного функціонування закладів освіти міста знаходиться на постійному контролі відділу освіти та виконавчого комітету Канівської міської ради Черкаської області.</w:t>
      </w:r>
    </w:p>
    <w:p w:rsidR="00BD4529" w:rsidRDefault="00BD4529" w:rsidP="00BD4529">
      <w:pPr>
        <w:ind w:firstLine="360"/>
        <w:contextualSpacing/>
        <w:jc w:val="both"/>
        <w:rPr>
          <w:bCs/>
          <w:color w:val="000000"/>
          <w:lang w:val="uk-UA"/>
        </w:rPr>
      </w:pPr>
    </w:p>
    <w:p w:rsidR="00BD4529" w:rsidRDefault="00BD4529" w:rsidP="00BD4529">
      <w:pPr>
        <w:jc w:val="both"/>
        <w:rPr>
          <w:lang w:val="uk-UA"/>
        </w:rPr>
      </w:pPr>
    </w:p>
    <w:p w:rsidR="00BD4529" w:rsidRDefault="00BD4529" w:rsidP="00BD4529">
      <w:pPr>
        <w:jc w:val="both"/>
        <w:rPr>
          <w:lang w:val="uk-UA"/>
        </w:rPr>
      </w:pPr>
    </w:p>
    <w:p w:rsidR="00BD4529" w:rsidRDefault="00BD4529" w:rsidP="00BD4529">
      <w:pPr>
        <w:jc w:val="both"/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BD4529" w:rsidRDefault="00BD4529" w:rsidP="00BD3657">
      <w:pPr>
        <w:jc w:val="both"/>
        <w:rPr>
          <w:bCs/>
          <w:sz w:val="28"/>
          <w:szCs w:val="28"/>
          <w:lang w:val="uk-UA"/>
        </w:rPr>
      </w:pPr>
    </w:p>
    <w:sectPr w:rsidR="00BD4529" w:rsidSect="00BD4529">
      <w:pgSz w:w="11906" w:h="16838" w:code="9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764"/>
    <w:multiLevelType w:val="hybridMultilevel"/>
    <w:tmpl w:val="736A0B54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34DB9"/>
    <w:multiLevelType w:val="hybridMultilevel"/>
    <w:tmpl w:val="EA5A2488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945BB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1325C2"/>
    <w:multiLevelType w:val="hybridMultilevel"/>
    <w:tmpl w:val="749A9DE6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D28A0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475EC1"/>
    <w:multiLevelType w:val="hybridMultilevel"/>
    <w:tmpl w:val="A7F4DC48"/>
    <w:lvl w:ilvl="0" w:tplc="33C44D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F7D1083"/>
    <w:multiLevelType w:val="hybridMultilevel"/>
    <w:tmpl w:val="56161414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41B98"/>
    <w:multiLevelType w:val="hybridMultilevel"/>
    <w:tmpl w:val="92D0CCBE"/>
    <w:lvl w:ilvl="0" w:tplc="0FC43D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CD244E"/>
    <w:multiLevelType w:val="multilevel"/>
    <w:tmpl w:val="D988D4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9">
    <w:nsid w:val="3FFF4C46"/>
    <w:multiLevelType w:val="hybridMultilevel"/>
    <w:tmpl w:val="C008A352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C2E27"/>
    <w:multiLevelType w:val="multilevel"/>
    <w:tmpl w:val="9D6484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50093431"/>
    <w:multiLevelType w:val="multilevel"/>
    <w:tmpl w:val="CE821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12">
    <w:nsid w:val="56B94B8F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02163E"/>
    <w:multiLevelType w:val="hybridMultilevel"/>
    <w:tmpl w:val="0024C3B0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6C539B"/>
    <w:multiLevelType w:val="hybridMultilevel"/>
    <w:tmpl w:val="4628CCD2"/>
    <w:lvl w:ilvl="0" w:tplc="33C44D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DB77A93"/>
    <w:multiLevelType w:val="hybridMultilevel"/>
    <w:tmpl w:val="50DC5BB2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814110"/>
    <w:multiLevelType w:val="hybridMultilevel"/>
    <w:tmpl w:val="84649A2E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87962"/>
    <w:multiLevelType w:val="hybridMultilevel"/>
    <w:tmpl w:val="D924C566"/>
    <w:lvl w:ilvl="0" w:tplc="33C44D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4C230E7"/>
    <w:multiLevelType w:val="hybridMultilevel"/>
    <w:tmpl w:val="BB94C52E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A311A"/>
    <w:multiLevelType w:val="hybridMultilevel"/>
    <w:tmpl w:val="9882634C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7A50BD"/>
    <w:multiLevelType w:val="hybridMultilevel"/>
    <w:tmpl w:val="55143B38"/>
    <w:lvl w:ilvl="0" w:tplc="33C44D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2"/>
  </w:num>
  <w:num w:numId="5">
    <w:abstractNumId w:val="11"/>
  </w:num>
  <w:num w:numId="6">
    <w:abstractNumId w:val="10"/>
  </w:num>
  <w:num w:numId="7">
    <w:abstractNumId w:val="8"/>
  </w:num>
  <w:num w:numId="8">
    <w:abstractNumId w:val="19"/>
  </w:num>
  <w:num w:numId="9">
    <w:abstractNumId w:val="7"/>
  </w:num>
  <w:num w:numId="10">
    <w:abstractNumId w:val="18"/>
  </w:num>
  <w:num w:numId="11">
    <w:abstractNumId w:val="6"/>
  </w:num>
  <w:num w:numId="12">
    <w:abstractNumId w:val="3"/>
  </w:num>
  <w:num w:numId="13">
    <w:abstractNumId w:val="1"/>
  </w:num>
  <w:num w:numId="14">
    <w:abstractNumId w:val="0"/>
  </w:num>
  <w:num w:numId="15">
    <w:abstractNumId w:val="15"/>
  </w:num>
  <w:num w:numId="16">
    <w:abstractNumId w:val="13"/>
  </w:num>
  <w:num w:numId="17">
    <w:abstractNumId w:val="14"/>
  </w:num>
  <w:num w:numId="18">
    <w:abstractNumId w:val="17"/>
  </w:num>
  <w:num w:numId="19">
    <w:abstractNumId w:val="9"/>
  </w:num>
  <w:num w:numId="20">
    <w:abstractNumId w:val="20"/>
  </w:num>
  <w:num w:numId="21">
    <w:abstractNumId w:val="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E5D"/>
    <w:rsid w:val="000013BF"/>
    <w:rsid w:val="00005819"/>
    <w:rsid w:val="00023D33"/>
    <w:rsid w:val="000360D2"/>
    <w:rsid w:val="000B0171"/>
    <w:rsid w:val="00115A5C"/>
    <w:rsid w:val="00185141"/>
    <w:rsid w:val="00190764"/>
    <w:rsid w:val="00196754"/>
    <w:rsid w:val="001A5314"/>
    <w:rsid w:val="001B5848"/>
    <w:rsid w:val="002559A1"/>
    <w:rsid w:val="00262050"/>
    <w:rsid w:val="002A05FD"/>
    <w:rsid w:val="002B165B"/>
    <w:rsid w:val="002C4B0E"/>
    <w:rsid w:val="002F5E40"/>
    <w:rsid w:val="00314814"/>
    <w:rsid w:val="00384C29"/>
    <w:rsid w:val="00393B41"/>
    <w:rsid w:val="003A6AA8"/>
    <w:rsid w:val="00405BEE"/>
    <w:rsid w:val="0041440B"/>
    <w:rsid w:val="00421F73"/>
    <w:rsid w:val="00437881"/>
    <w:rsid w:val="004846BC"/>
    <w:rsid w:val="00491AC4"/>
    <w:rsid w:val="004938D3"/>
    <w:rsid w:val="00522F2F"/>
    <w:rsid w:val="00574115"/>
    <w:rsid w:val="005908AD"/>
    <w:rsid w:val="005A5EE8"/>
    <w:rsid w:val="005A6B72"/>
    <w:rsid w:val="005C5CC7"/>
    <w:rsid w:val="00605A7A"/>
    <w:rsid w:val="00622722"/>
    <w:rsid w:val="0065301D"/>
    <w:rsid w:val="00663850"/>
    <w:rsid w:val="00683039"/>
    <w:rsid w:val="006A5557"/>
    <w:rsid w:val="006B32C4"/>
    <w:rsid w:val="006B5C0D"/>
    <w:rsid w:val="006C415A"/>
    <w:rsid w:val="00735770"/>
    <w:rsid w:val="00747BC6"/>
    <w:rsid w:val="007C3037"/>
    <w:rsid w:val="007F0DD1"/>
    <w:rsid w:val="008950A7"/>
    <w:rsid w:val="008A12D4"/>
    <w:rsid w:val="008A5E72"/>
    <w:rsid w:val="008D2241"/>
    <w:rsid w:val="00901C64"/>
    <w:rsid w:val="009057B0"/>
    <w:rsid w:val="00907433"/>
    <w:rsid w:val="009120D3"/>
    <w:rsid w:val="009639FE"/>
    <w:rsid w:val="009C0081"/>
    <w:rsid w:val="009D7B26"/>
    <w:rsid w:val="00A5132B"/>
    <w:rsid w:val="00A51E5D"/>
    <w:rsid w:val="00AA5AD8"/>
    <w:rsid w:val="00AB56E7"/>
    <w:rsid w:val="00AC0C58"/>
    <w:rsid w:val="00AC6C42"/>
    <w:rsid w:val="00AE5B3D"/>
    <w:rsid w:val="00B5489E"/>
    <w:rsid w:val="00BA4E5B"/>
    <w:rsid w:val="00BD3657"/>
    <w:rsid w:val="00BD4529"/>
    <w:rsid w:val="00BD716D"/>
    <w:rsid w:val="00C0319E"/>
    <w:rsid w:val="00C10532"/>
    <w:rsid w:val="00CA0C7D"/>
    <w:rsid w:val="00CC6A03"/>
    <w:rsid w:val="00CF384D"/>
    <w:rsid w:val="00D2239F"/>
    <w:rsid w:val="00DB19C5"/>
    <w:rsid w:val="00DD7702"/>
    <w:rsid w:val="00DE40CE"/>
    <w:rsid w:val="00E67C39"/>
    <w:rsid w:val="00E714B4"/>
    <w:rsid w:val="00E828D2"/>
    <w:rsid w:val="00E85A39"/>
    <w:rsid w:val="00F822DE"/>
    <w:rsid w:val="00F86713"/>
    <w:rsid w:val="00FA1145"/>
    <w:rsid w:val="00FA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4E5B"/>
    <w:pPr>
      <w:keepNext/>
      <w:outlineLvl w:val="1"/>
    </w:pPr>
    <w:rPr>
      <w:bCs/>
      <w:sz w:val="36"/>
      <w:lang w:val="uk-UA"/>
    </w:rPr>
  </w:style>
  <w:style w:type="paragraph" w:styleId="3">
    <w:name w:val="heading 3"/>
    <w:basedOn w:val="a"/>
    <w:next w:val="a"/>
    <w:link w:val="30"/>
    <w:qFormat/>
    <w:rsid w:val="00BA4E5B"/>
    <w:pPr>
      <w:keepNext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BA4E5B"/>
    <w:pPr>
      <w:keepNext/>
      <w:jc w:val="center"/>
      <w:outlineLvl w:val="3"/>
    </w:pPr>
    <w:rPr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4E5B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BA4E5B"/>
    <w:rPr>
      <w:rFonts w:ascii="Times New Roman" w:eastAsia="Times New Roman" w:hAnsi="Times New Roman" w:cs="Times New Roman"/>
      <w:b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A4E5B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B19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7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KOVALENKO</cp:lastModifiedBy>
  <cp:revision>4</cp:revision>
  <cp:lastPrinted>2021-09-06T09:34:00Z</cp:lastPrinted>
  <dcterms:created xsi:type="dcterms:W3CDTF">2023-08-28T13:03:00Z</dcterms:created>
  <dcterms:modified xsi:type="dcterms:W3CDTF">2023-08-31T08:37:00Z</dcterms:modified>
</cp:coreProperties>
</file>